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AD7E" w14:textId="77777777" w:rsidR="00593339" w:rsidRPr="00593339" w:rsidRDefault="00593339" w:rsidP="00593339">
      <w:pPr>
        <w:spacing w:after="0"/>
        <w:jc w:val="center"/>
        <w:rPr>
          <w:rFonts w:ascii="Arial" w:hAnsi="Arial" w:cs="Arial"/>
          <w:b/>
          <w:sz w:val="24"/>
          <w:szCs w:val="24"/>
        </w:rPr>
      </w:pPr>
      <w:r w:rsidRPr="00593339">
        <w:rPr>
          <w:rFonts w:ascii="Arial" w:hAnsi="Arial" w:cs="Arial"/>
          <w:b/>
          <w:sz w:val="24"/>
          <w:szCs w:val="24"/>
        </w:rPr>
        <w:t>North Hampton Public Library</w:t>
      </w:r>
    </w:p>
    <w:p w14:paraId="3D1DB103" w14:textId="77777777" w:rsidR="00593339" w:rsidRPr="00593339" w:rsidRDefault="00593339" w:rsidP="00593339">
      <w:pPr>
        <w:spacing w:after="0"/>
        <w:jc w:val="center"/>
        <w:rPr>
          <w:rFonts w:ascii="Arial" w:hAnsi="Arial" w:cs="Arial"/>
          <w:b/>
          <w:sz w:val="24"/>
          <w:szCs w:val="24"/>
        </w:rPr>
      </w:pPr>
      <w:r w:rsidRPr="00593339">
        <w:rPr>
          <w:rFonts w:ascii="Arial" w:hAnsi="Arial" w:cs="Arial"/>
          <w:b/>
          <w:sz w:val="24"/>
          <w:szCs w:val="24"/>
        </w:rPr>
        <w:t xml:space="preserve">Board of Trustees </w:t>
      </w:r>
    </w:p>
    <w:p w14:paraId="371C8BB2" w14:textId="77777777" w:rsidR="00593339" w:rsidRPr="00593339" w:rsidRDefault="00593339" w:rsidP="00593339">
      <w:pPr>
        <w:spacing w:after="0"/>
        <w:jc w:val="center"/>
        <w:rPr>
          <w:rFonts w:ascii="Arial" w:hAnsi="Arial" w:cs="Arial"/>
          <w:b/>
          <w:sz w:val="24"/>
          <w:szCs w:val="24"/>
        </w:rPr>
      </w:pPr>
      <w:r w:rsidRPr="00593339">
        <w:rPr>
          <w:rFonts w:ascii="Arial" w:hAnsi="Arial" w:cs="Arial"/>
          <w:b/>
          <w:sz w:val="24"/>
          <w:szCs w:val="24"/>
        </w:rPr>
        <w:t>Working Session</w:t>
      </w:r>
    </w:p>
    <w:p w14:paraId="5D27E9B4" w14:textId="77777777" w:rsidR="00593339" w:rsidRPr="00593339" w:rsidRDefault="00593339" w:rsidP="00593339">
      <w:pPr>
        <w:spacing w:after="0"/>
        <w:jc w:val="center"/>
        <w:rPr>
          <w:rFonts w:ascii="Arial" w:hAnsi="Arial" w:cs="Arial"/>
          <w:b/>
          <w:sz w:val="24"/>
          <w:szCs w:val="24"/>
        </w:rPr>
      </w:pPr>
    </w:p>
    <w:p w14:paraId="5F3D8783" w14:textId="21C1E76A" w:rsidR="00593339" w:rsidRPr="00593339" w:rsidRDefault="00593339" w:rsidP="00593339">
      <w:pPr>
        <w:spacing w:after="0"/>
        <w:rPr>
          <w:rFonts w:ascii="Arial" w:hAnsi="Arial" w:cs="Arial"/>
          <w:b/>
          <w:sz w:val="24"/>
          <w:szCs w:val="24"/>
        </w:rPr>
      </w:pPr>
      <w:r w:rsidRPr="00593339">
        <w:rPr>
          <w:rFonts w:ascii="Arial" w:hAnsi="Arial" w:cs="Arial"/>
          <w:b/>
          <w:sz w:val="24"/>
          <w:szCs w:val="24"/>
        </w:rPr>
        <w:t>Date:  4 April 2019, 6:00 pm</w:t>
      </w:r>
    </w:p>
    <w:p w14:paraId="5684A6B9" w14:textId="0E1FE6D5" w:rsidR="00593339" w:rsidRDefault="00593339" w:rsidP="00593339">
      <w:pPr>
        <w:spacing w:after="0"/>
        <w:rPr>
          <w:rFonts w:ascii="Arial" w:hAnsi="Arial" w:cs="Arial"/>
          <w:b/>
          <w:sz w:val="24"/>
          <w:szCs w:val="24"/>
        </w:rPr>
      </w:pPr>
      <w:r>
        <w:rPr>
          <w:rFonts w:ascii="Arial" w:hAnsi="Arial" w:cs="Arial"/>
          <w:b/>
          <w:sz w:val="24"/>
          <w:szCs w:val="24"/>
        </w:rPr>
        <w:t xml:space="preserve">Location of Session:  </w:t>
      </w:r>
      <w:r w:rsidRPr="00593339">
        <w:rPr>
          <w:rFonts w:ascii="Arial" w:hAnsi="Arial" w:cs="Arial"/>
          <w:b/>
          <w:sz w:val="24"/>
          <w:szCs w:val="24"/>
        </w:rPr>
        <w:t xml:space="preserve">North Hampton </w:t>
      </w:r>
      <w:r>
        <w:rPr>
          <w:rFonts w:ascii="Arial" w:hAnsi="Arial" w:cs="Arial"/>
          <w:b/>
          <w:sz w:val="24"/>
          <w:szCs w:val="24"/>
        </w:rPr>
        <w:t>Town Hall</w:t>
      </w:r>
    </w:p>
    <w:p w14:paraId="78E73BE9" w14:textId="114CFAD4" w:rsidR="00593339" w:rsidRPr="00593339" w:rsidRDefault="00720F41" w:rsidP="00593339">
      <w:pPr>
        <w:spacing w:after="0"/>
        <w:rPr>
          <w:rFonts w:ascii="Arial" w:hAnsi="Arial" w:cs="Arial"/>
          <w:b/>
          <w:sz w:val="24"/>
          <w:szCs w:val="24"/>
        </w:rPr>
      </w:pPr>
      <w:r>
        <w:rPr>
          <w:rFonts w:ascii="Arial" w:hAnsi="Arial" w:cs="Arial"/>
          <w:b/>
          <w:sz w:val="24"/>
          <w:szCs w:val="24"/>
        </w:rPr>
        <w:t>Meeting Recorded / Broadcast Live on Channel 22</w:t>
      </w:r>
    </w:p>
    <w:p w14:paraId="39FCE3E5" w14:textId="5DFBFC25" w:rsidR="00593339" w:rsidRDefault="00593339" w:rsidP="00593339">
      <w:pPr>
        <w:spacing w:after="0"/>
        <w:jc w:val="center"/>
        <w:rPr>
          <w:rFonts w:ascii="Arial" w:hAnsi="Arial" w:cs="Arial"/>
          <w:b/>
          <w:sz w:val="24"/>
          <w:szCs w:val="24"/>
        </w:rPr>
      </w:pPr>
    </w:p>
    <w:p w14:paraId="2704F46E" w14:textId="77777777" w:rsidR="007122EE" w:rsidRPr="00593339" w:rsidRDefault="007122EE" w:rsidP="00593339">
      <w:pPr>
        <w:spacing w:after="0"/>
        <w:jc w:val="center"/>
        <w:rPr>
          <w:rFonts w:ascii="Arial" w:hAnsi="Arial" w:cs="Arial"/>
          <w:b/>
          <w:sz w:val="24"/>
          <w:szCs w:val="24"/>
        </w:rPr>
      </w:pPr>
    </w:p>
    <w:p w14:paraId="1226E88B" w14:textId="45EA2DD4" w:rsidR="00593339" w:rsidRPr="00593339" w:rsidRDefault="00593339" w:rsidP="00593339">
      <w:pPr>
        <w:spacing w:after="0"/>
        <w:rPr>
          <w:rFonts w:ascii="Arial" w:hAnsi="Arial" w:cs="Arial"/>
          <w:b/>
          <w:sz w:val="24"/>
          <w:szCs w:val="24"/>
        </w:rPr>
      </w:pPr>
      <w:r w:rsidRPr="00593339">
        <w:rPr>
          <w:rFonts w:ascii="Arial" w:hAnsi="Arial" w:cs="Arial"/>
          <w:b/>
          <w:sz w:val="24"/>
          <w:szCs w:val="24"/>
        </w:rPr>
        <w:t xml:space="preserve">Attendees:  </w:t>
      </w:r>
    </w:p>
    <w:p w14:paraId="6B3E4CE2" w14:textId="77777777" w:rsidR="00720F41" w:rsidRDefault="00720F41" w:rsidP="00720F41">
      <w:pPr>
        <w:spacing w:after="0"/>
        <w:rPr>
          <w:rFonts w:ascii="Arial" w:hAnsi="Arial" w:cs="Arial"/>
          <w:sz w:val="24"/>
          <w:szCs w:val="24"/>
        </w:rPr>
      </w:pPr>
    </w:p>
    <w:p w14:paraId="79B3D583" w14:textId="628768C0" w:rsidR="00593339" w:rsidRPr="00593339" w:rsidRDefault="00593339" w:rsidP="00720F41">
      <w:pPr>
        <w:spacing w:after="0"/>
        <w:rPr>
          <w:rFonts w:ascii="Arial" w:hAnsi="Arial" w:cs="Arial"/>
          <w:sz w:val="24"/>
          <w:szCs w:val="24"/>
        </w:rPr>
      </w:pPr>
      <w:r w:rsidRPr="00593339">
        <w:rPr>
          <w:rFonts w:ascii="Arial" w:hAnsi="Arial" w:cs="Arial"/>
          <w:sz w:val="24"/>
          <w:szCs w:val="24"/>
        </w:rPr>
        <w:t>Chair:</w:t>
      </w:r>
      <w:r w:rsidR="00720F41">
        <w:rPr>
          <w:rFonts w:ascii="Arial" w:hAnsi="Arial" w:cs="Arial"/>
          <w:sz w:val="24"/>
          <w:szCs w:val="24"/>
        </w:rPr>
        <w:t xml:space="preserve">                   </w:t>
      </w:r>
      <w:r w:rsidRPr="00593339">
        <w:rPr>
          <w:rFonts w:ascii="Arial" w:hAnsi="Arial" w:cs="Arial"/>
          <w:sz w:val="24"/>
          <w:szCs w:val="24"/>
        </w:rPr>
        <w:t>Susan Leonardi</w:t>
      </w:r>
      <w:r w:rsidRPr="00593339">
        <w:rPr>
          <w:rFonts w:ascii="Arial" w:hAnsi="Arial" w:cs="Arial"/>
          <w:sz w:val="24"/>
          <w:szCs w:val="24"/>
        </w:rPr>
        <w:tab/>
      </w:r>
      <w:r w:rsidRPr="00593339">
        <w:rPr>
          <w:rFonts w:ascii="Arial" w:hAnsi="Arial" w:cs="Arial"/>
          <w:sz w:val="24"/>
          <w:szCs w:val="24"/>
        </w:rPr>
        <w:tab/>
        <w:t xml:space="preserve">                              </w:t>
      </w:r>
    </w:p>
    <w:p w14:paraId="03130B90" w14:textId="7FCA705A" w:rsidR="00593339" w:rsidRPr="00593339" w:rsidRDefault="00593339" w:rsidP="00593339">
      <w:pPr>
        <w:spacing w:after="0"/>
        <w:rPr>
          <w:rFonts w:ascii="Arial" w:hAnsi="Arial" w:cs="Arial"/>
          <w:sz w:val="24"/>
          <w:szCs w:val="24"/>
        </w:rPr>
      </w:pPr>
      <w:r w:rsidRPr="00593339">
        <w:rPr>
          <w:rFonts w:ascii="Arial" w:hAnsi="Arial" w:cs="Arial"/>
          <w:sz w:val="24"/>
          <w:szCs w:val="24"/>
        </w:rPr>
        <w:t xml:space="preserve">Secretary: </w:t>
      </w:r>
      <w:r w:rsidRPr="00593339">
        <w:rPr>
          <w:rFonts w:ascii="Arial" w:hAnsi="Arial" w:cs="Arial"/>
          <w:sz w:val="24"/>
          <w:szCs w:val="24"/>
        </w:rPr>
        <w:tab/>
      </w:r>
      <w:r w:rsidR="00720F41">
        <w:rPr>
          <w:rFonts w:ascii="Arial" w:hAnsi="Arial" w:cs="Arial"/>
          <w:sz w:val="24"/>
          <w:szCs w:val="24"/>
        </w:rPr>
        <w:t xml:space="preserve">       Kathleen Kilgore</w:t>
      </w:r>
      <w:r w:rsidRPr="00593339">
        <w:rPr>
          <w:rFonts w:ascii="Arial" w:hAnsi="Arial" w:cs="Arial"/>
          <w:sz w:val="24"/>
          <w:szCs w:val="24"/>
        </w:rPr>
        <w:t xml:space="preserve">     </w:t>
      </w:r>
    </w:p>
    <w:p w14:paraId="3B750279" w14:textId="14452E66" w:rsidR="00593339" w:rsidRDefault="00593339" w:rsidP="00593339">
      <w:pPr>
        <w:spacing w:after="0"/>
        <w:rPr>
          <w:rFonts w:ascii="Arial" w:hAnsi="Arial" w:cs="Arial"/>
          <w:sz w:val="24"/>
          <w:szCs w:val="24"/>
        </w:rPr>
      </w:pPr>
      <w:r w:rsidRPr="00593339">
        <w:rPr>
          <w:rFonts w:ascii="Arial" w:hAnsi="Arial" w:cs="Arial"/>
          <w:sz w:val="24"/>
          <w:szCs w:val="24"/>
        </w:rPr>
        <w:t xml:space="preserve">Library Director:  </w:t>
      </w:r>
      <w:r w:rsidR="00720F41">
        <w:rPr>
          <w:rFonts w:ascii="Arial" w:hAnsi="Arial" w:cs="Arial"/>
          <w:sz w:val="24"/>
          <w:szCs w:val="24"/>
        </w:rPr>
        <w:t xml:space="preserve"> </w:t>
      </w:r>
      <w:r w:rsidRPr="00593339">
        <w:rPr>
          <w:rFonts w:ascii="Arial" w:hAnsi="Arial" w:cs="Arial"/>
          <w:sz w:val="24"/>
          <w:szCs w:val="24"/>
        </w:rPr>
        <w:t>Susan Grant</w:t>
      </w:r>
    </w:p>
    <w:p w14:paraId="2BC8A6BF" w14:textId="46DE9C5F" w:rsidR="00720F41" w:rsidRDefault="00720F41" w:rsidP="00593339">
      <w:pPr>
        <w:spacing w:after="0"/>
        <w:rPr>
          <w:rFonts w:ascii="Arial" w:hAnsi="Arial" w:cs="Arial"/>
          <w:sz w:val="24"/>
          <w:szCs w:val="24"/>
        </w:rPr>
      </w:pPr>
      <w:r>
        <w:rPr>
          <w:rFonts w:ascii="Arial" w:hAnsi="Arial" w:cs="Arial"/>
          <w:sz w:val="24"/>
          <w:szCs w:val="24"/>
        </w:rPr>
        <w:t xml:space="preserve">Guess Speaker:   Ron Lamarre, </w:t>
      </w:r>
      <w:r w:rsidR="007929C1">
        <w:rPr>
          <w:rFonts w:ascii="Arial" w:hAnsi="Arial" w:cs="Arial"/>
          <w:sz w:val="24"/>
          <w:szCs w:val="24"/>
        </w:rPr>
        <w:t>Lavalle Brensigner</w:t>
      </w:r>
    </w:p>
    <w:p w14:paraId="7AB3F617" w14:textId="77777777" w:rsidR="00720F41" w:rsidRDefault="00720F41" w:rsidP="00593339">
      <w:pPr>
        <w:spacing w:after="0"/>
        <w:rPr>
          <w:rFonts w:ascii="Arial" w:hAnsi="Arial" w:cs="Arial"/>
          <w:sz w:val="24"/>
          <w:szCs w:val="24"/>
        </w:rPr>
      </w:pPr>
    </w:p>
    <w:p w14:paraId="266D8D10" w14:textId="576C2927" w:rsidR="00720F41" w:rsidRDefault="00720F41" w:rsidP="00593339">
      <w:pPr>
        <w:spacing w:after="0"/>
        <w:rPr>
          <w:rFonts w:ascii="Arial" w:hAnsi="Arial" w:cs="Arial"/>
          <w:b/>
          <w:sz w:val="24"/>
          <w:szCs w:val="24"/>
        </w:rPr>
      </w:pPr>
      <w:r w:rsidRPr="00720F41">
        <w:rPr>
          <w:rFonts w:ascii="Arial" w:hAnsi="Arial" w:cs="Arial"/>
          <w:b/>
          <w:sz w:val="24"/>
          <w:szCs w:val="24"/>
        </w:rPr>
        <w:t xml:space="preserve">Not </w:t>
      </w:r>
      <w:r>
        <w:rPr>
          <w:rFonts w:ascii="Arial" w:hAnsi="Arial" w:cs="Arial"/>
          <w:b/>
          <w:sz w:val="24"/>
          <w:szCs w:val="24"/>
        </w:rPr>
        <w:t>i</w:t>
      </w:r>
      <w:r w:rsidRPr="00720F41">
        <w:rPr>
          <w:rFonts w:ascii="Arial" w:hAnsi="Arial" w:cs="Arial"/>
          <w:b/>
          <w:sz w:val="24"/>
          <w:szCs w:val="24"/>
        </w:rPr>
        <w:t xml:space="preserve">n Attendance: </w:t>
      </w:r>
    </w:p>
    <w:p w14:paraId="6B73AEAF" w14:textId="50015088" w:rsidR="00720F41" w:rsidRPr="00720F41" w:rsidRDefault="00720F41" w:rsidP="00593339">
      <w:pPr>
        <w:spacing w:after="0"/>
        <w:rPr>
          <w:rFonts w:ascii="Arial" w:hAnsi="Arial" w:cs="Arial"/>
          <w:b/>
          <w:sz w:val="24"/>
          <w:szCs w:val="24"/>
        </w:rPr>
      </w:pPr>
      <w:r w:rsidRPr="00593339">
        <w:rPr>
          <w:rFonts w:ascii="Arial" w:hAnsi="Arial" w:cs="Arial"/>
          <w:sz w:val="24"/>
          <w:szCs w:val="24"/>
        </w:rPr>
        <w:t xml:space="preserve">Treasurer: </w:t>
      </w:r>
      <w:r>
        <w:rPr>
          <w:rFonts w:ascii="Arial" w:hAnsi="Arial" w:cs="Arial"/>
          <w:sz w:val="24"/>
          <w:szCs w:val="24"/>
        </w:rPr>
        <w:t xml:space="preserve">   </w:t>
      </w:r>
      <w:r w:rsidRPr="00593339">
        <w:rPr>
          <w:rFonts w:ascii="Arial" w:hAnsi="Arial" w:cs="Arial"/>
          <w:sz w:val="24"/>
          <w:szCs w:val="24"/>
        </w:rPr>
        <w:t xml:space="preserve">Jacqueline Brandt       </w:t>
      </w:r>
    </w:p>
    <w:p w14:paraId="12ECA049" w14:textId="5904D468" w:rsidR="00593339" w:rsidRDefault="00593339" w:rsidP="00593339">
      <w:pPr>
        <w:pBdr>
          <w:bottom w:val="single" w:sz="4" w:space="1" w:color="auto"/>
        </w:pBdr>
        <w:spacing w:after="0"/>
        <w:rPr>
          <w:rFonts w:ascii="Arial" w:hAnsi="Arial" w:cs="Arial"/>
          <w:sz w:val="24"/>
          <w:szCs w:val="24"/>
        </w:rPr>
      </w:pPr>
      <w:r w:rsidRPr="00593339">
        <w:rPr>
          <w:rFonts w:ascii="Arial" w:hAnsi="Arial" w:cs="Arial"/>
          <w:sz w:val="24"/>
          <w:szCs w:val="24"/>
        </w:rPr>
        <w:t>Alternate:</w:t>
      </w:r>
      <w:r w:rsidR="00720F41">
        <w:rPr>
          <w:rFonts w:ascii="Arial" w:hAnsi="Arial" w:cs="Arial"/>
          <w:sz w:val="24"/>
          <w:szCs w:val="24"/>
        </w:rPr>
        <w:t xml:space="preserve">  </w:t>
      </w:r>
      <w:r w:rsidRPr="00593339">
        <w:rPr>
          <w:rFonts w:ascii="Arial" w:hAnsi="Arial" w:cs="Arial"/>
          <w:sz w:val="24"/>
          <w:szCs w:val="24"/>
        </w:rPr>
        <w:t xml:space="preserve">   Margaret Delano</w:t>
      </w:r>
    </w:p>
    <w:p w14:paraId="29557964" w14:textId="0421E366" w:rsidR="00720F41" w:rsidRDefault="00720F41" w:rsidP="00593339">
      <w:pPr>
        <w:pBdr>
          <w:bottom w:val="single" w:sz="4" w:space="1" w:color="auto"/>
        </w:pBdr>
        <w:spacing w:after="0"/>
        <w:rPr>
          <w:rFonts w:ascii="Arial" w:hAnsi="Arial" w:cs="Arial"/>
          <w:sz w:val="24"/>
          <w:szCs w:val="24"/>
        </w:rPr>
      </w:pPr>
    </w:p>
    <w:p w14:paraId="231D85D1" w14:textId="3EA35A86" w:rsidR="007122EE" w:rsidRDefault="007122EE" w:rsidP="00593339">
      <w:pPr>
        <w:pBdr>
          <w:bottom w:val="single" w:sz="4" w:space="1" w:color="auto"/>
        </w:pBdr>
        <w:spacing w:after="0"/>
        <w:rPr>
          <w:rFonts w:ascii="Arial" w:hAnsi="Arial" w:cs="Arial"/>
          <w:sz w:val="24"/>
          <w:szCs w:val="24"/>
        </w:rPr>
      </w:pPr>
    </w:p>
    <w:p w14:paraId="1BD497FB" w14:textId="77777777" w:rsidR="007122EE" w:rsidRDefault="007122EE" w:rsidP="00593339">
      <w:pPr>
        <w:pBdr>
          <w:bottom w:val="single" w:sz="4" w:space="1" w:color="auto"/>
        </w:pBdr>
        <w:spacing w:after="0"/>
        <w:rPr>
          <w:rFonts w:ascii="Arial" w:hAnsi="Arial" w:cs="Arial"/>
          <w:sz w:val="24"/>
          <w:szCs w:val="24"/>
        </w:rPr>
      </w:pPr>
    </w:p>
    <w:p w14:paraId="3980A0DE" w14:textId="15D662BE" w:rsidR="00720F41" w:rsidRDefault="00720F41" w:rsidP="00593339">
      <w:pPr>
        <w:pBdr>
          <w:bottom w:val="single" w:sz="4" w:space="1" w:color="auto"/>
        </w:pBdr>
        <w:spacing w:after="0"/>
        <w:rPr>
          <w:rFonts w:ascii="Arial" w:hAnsi="Arial" w:cs="Arial"/>
          <w:i/>
          <w:sz w:val="18"/>
          <w:szCs w:val="18"/>
        </w:rPr>
      </w:pPr>
      <w:r w:rsidRPr="00720F41">
        <w:rPr>
          <w:rFonts w:ascii="Arial" w:hAnsi="Arial" w:cs="Arial"/>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C96CA18" w14:textId="1FD3E7F7" w:rsidR="00720F41" w:rsidRDefault="00720F41" w:rsidP="00593339">
      <w:pPr>
        <w:pBdr>
          <w:bottom w:val="single" w:sz="4" w:space="1" w:color="auto"/>
        </w:pBdr>
        <w:spacing w:after="0"/>
        <w:rPr>
          <w:rFonts w:ascii="Arial" w:hAnsi="Arial" w:cs="Arial"/>
          <w:i/>
          <w:sz w:val="18"/>
          <w:szCs w:val="18"/>
        </w:rPr>
      </w:pPr>
    </w:p>
    <w:p w14:paraId="1F76C221" w14:textId="0A4F9800" w:rsidR="00720F41" w:rsidRPr="00720F41" w:rsidRDefault="00720F41" w:rsidP="00593339">
      <w:pPr>
        <w:pBdr>
          <w:bottom w:val="single" w:sz="4" w:space="1" w:color="auto"/>
        </w:pBdr>
        <w:spacing w:after="0"/>
        <w:rPr>
          <w:rFonts w:ascii="Arial" w:hAnsi="Arial" w:cs="Arial"/>
          <w:i/>
          <w:sz w:val="18"/>
          <w:szCs w:val="18"/>
        </w:rPr>
      </w:pPr>
      <w:r w:rsidRPr="00720F41">
        <w:rPr>
          <w:rFonts w:ascii="Arial" w:hAnsi="Arial" w:cs="Arial"/>
          <w:i/>
          <w:sz w:val="18"/>
          <w:szCs w:val="18"/>
        </w:rPr>
        <w:t>The intent of these minutes is to provide a summary of the essential meeting content and not a transcription.</w:t>
      </w:r>
    </w:p>
    <w:p w14:paraId="509A25C3" w14:textId="77777777" w:rsidR="00720F41" w:rsidRPr="00720F41" w:rsidRDefault="00720F41" w:rsidP="00593339">
      <w:pPr>
        <w:pBdr>
          <w:bottom w:val="single" w:sz="4" w:space="1" w:color="auto"/>
        </w:pBdr>
        <w:spacing w:after="0"/>
        <w:rPr>
          <w:rFonts w:ascii="Arial" w:hAnsi="Arial" w:cs="Arial"/>
          <w:i/>
          <w:sz w:val="18"/>
          <w:szCs w:val="18"/>
        </w:rPr>
      </w:pPr>
    </w:p>
    <w:p w14:paraId="6A17914B" w14:textId="16A84635" w:rsidR="00720F41" w:rsidRPr="00720F41" w:rsidRDefault="00720F41" w:rsidP="00593339">
      <w:pPr>
        <w:pBdr>
          <w:bottom w:val="single" w:sz="4" w:space="1" w:color="auto"/>
        </w:pBdr>
        <w:spacing w:after="0"/>
        <w:rPr>
          <w:rFonts w:ascii="Arial" w:hAnsi="Arial" w:cs="Arial"/>
          <w:i/>
          <w:sz w:val="18"/>
          <w:szCs w:val="18"/>
        </w:rPr>
      </w:pPr>
      <w:r w:rsidRPr="00720F41">
        <w:rPr>
          <w:rFonts w:ascii="Arial" w:hAnsi="Arial" w:cs="Arial"/>
          <w:i/>
          <w:sz w:val="18"/>
          <w:szCs w:val="18"/>
        </w:rPr>
        <w:t>A recording of the meeting can be found at: http://www.townhallstreams.com/towns/north_hampton_nh, and a DVD recording is available at the North Hampton Town Administrative Offices, 233 Atlantic Avenue, North Hampton, New Hampshire 03862.</w:t>
      </w:r>
    </w:p>
    <w:p w14:paraId="6A5D73EB" w14:textId="77777777" w:rsidR="00720F41" w:rsidRPr="00593339" w:rsidRDefault="00720F41" w:rsidP="00593339">
      <w:pPr>
        <w:pBdr>
          <w:bottom w:val="single" w:sz="4" w:space="1" w:color="auto"/>
        </w:pBdr>
        <w:spacing w:after="0"/>
        <w:rPr>
          <w:rFonts w:ascii="Arial" w:hAnsi="Arial" w:cs="Arial"/>
          <w:sz w:val="24"/>
          <w:szCs w:val="24"/>
        </w:rPr>
      </w:pPr>
    </w:p>
    <w:p w14:paraId="1ACDCDE3" w14:textId="77777777" w:rsidR="00593339" w:rsidRPr="00593339" w:rsidRDefault="00593339" w:rsidP="00593339">
      <w:pPr>
        <w:spacing w:after="0"/>
        <w:rPr>
          <w:rFonts w:ascii="Arial" w:hAnsi="Arial" w:cs="Arial"/>
          <w:b/>
          <w:sz w:val="24"/>
          <w:szCs w:val="24"/>
        </w:rPr>
      </w:pPr>
    </w:p>
    <w:p w14:paraId="64604E3C" w14:textId="1ADBF91C" w:rsidR="00593339" w:rsidRDefault="00593339" w:rsidP="00593339">
      <w:pPr>
        <w:tabs>
          <w:tab w:val="left" w:pos="3360"/>
        </w:tabs>
        <w:spacing w:after="0"/>
        <w:rPr>
          <w:rFonts w:ascii="Arial" w:hAnsi="Arial" w:cs="Arial"/>
          <w:sz w:val="24"/>
          <w:szCs w:val="24"/>
        </w:rPr>
      </w:pPr>
      <w:r w:rsidRPr="00593339">
        <w:rPr>
          <w:rFonts w:ascii="Arial" w:hAnsi="Arial" w:cs="Arial"/>
          <w:sz w:val="24"/>
          <w:szCs w:val="24"/>
        </w:rPr>
        <w:t>Board of Trustees Working Session</w:t>
      </w:r>
    </w:p>
    <w:p w14:paraId="03F0607F" w14:textId="37B299E4" w:rsidR="00186194" w:rsidRDefault="00186194" w:rsidP="00593339">
      <w:pPr>
        <w:tabs>
          <w:tab w:val="left" w:pos="3360"/>
        </w:tabs>
        <w:spacing w:after="0"/>
        <w:rPr>
          <w:rFonts w:ascii="Arial" w:hAnsi="Arial" w:cs="Arial"/>
          <w:sz w:val="24"/>
          <w:szCs w:val="24"/>
        </w:rPr>
      </w:pPr>
    </w:p>
    <w:p w14:paraId="59C68AAE" w14:textId="0D077F8F" w:rsidR="00186194" w:rsidRPr="008D4C46" w:rsidRDefault="008D4C46" w:rsidP="008D4C46">
      <w:pPr>
        <w:tabs>
          <w:tab w:val="left" w:pos="3360"/>
        </w:tabs>
        <w:spacing w:after="0"/>
        <w:rPr>
          <w:rFonts w:ascii="Arial" w:hAnsi="Arial" w:cs="Arial"/>
          <w:sz w:val="24"/>
          <w:szCs w:val="24"/>
        </w:rPr>
      </w:pPr>
      <w:r>
        <w:rPr>
          <w:rFonts w:ascii="Arial" w:hAnsi="Arial" w:cs="Arial"/>
          <w:sz w:val="24"/>
          <w:szCs w:val="24"/>
        </w:rPr>
        <w:t>The m</w:t>
      </w:r>
      <w:r w:rsidR="00186194" w:rsidRPr="008D4C46">
        <w:rPr>
          <w:rFonts w:ascii="Arial" w:hAnsi="Arial" w:cs="Arial"/>
          <w:sz w:val="24"/>
          <w:szCs w:val="24"/>
        </w:rPr>
        <w:t xml:space="preserve">eeting </w:t>
      </w:r>
      <w:r>
        <w:rPr>
          <w:rFonts w:ascii="Arial" w:hAnsi="Arial" w:cs="Arial"/>
          <w:sz w:val="24"/>
          <w:szCs w:val="24"/>
        </w:rPr>
        <w:t>was called to order</w:t>
      </w:r>
      <w:r w:rsidR="00186194" w:rsidRPr="008D4C46">
        <w:rPr>
          <w:rFonts w:ascii="Arial" w:hAnsi="Arial" w:cs="Arial"/>
          <w:sz w:val="24"/>
          <w:szCs w:val="24"/>
        </w:rPr>
        <w:t xml:space="preserve"> at 6</w:t>
      </w:r>
      <w:r w:rsidR="006F090F" w:rsidRPr="008D4C46">
        <w:rPr>
          <w:rFonts w:ascii="Arial" w:hAnsi="Arial" w:cs="Arial"/>
          <w:sz w:val="24"/>
          <w:szCs w:val="24"/>
        </w:rPr>
        <w:t xml:space="preserve">:04 </w:t>
      </w:r>
      <w:r w:rsidR="00186194" w:rsidRPr="008D4C46">
        <w:rPr>
          <w:rFonts w:ascii="Arial" w:hAnsi="Arial" w:cs="Arial"/>
          <w:sz w:val="24"/>
          <w:szCs w:val="24"/>
        </w:rPr>
        <w:t>pm</w:t>
      </w:r>
      <w:r>
        <w:rPr>
          <w:rFonts w:ascii="Arial" w:hAnsi="Arial" w:cs="Arial"/>
          <w:sz w:val="24"/>
          <w:szCs w:val="24"/>
        </w:rPr>
        <w:t>.</w:t>
      </w:r>
    </w:p>
    <w:p w14:paraId="39821DEF" w14:textId="71AFE52B" w:rsidR="005162AB" w:rsidRDefault="005162AB" w:rsidP="000260A6">
      <w:pPr>
        <w:tabs>
          <w:tab w:val="left" w:pos="3360"/>
        </w:tabs>
        <w:spacing w:after="0"/>
        <w:rPr>
          <w:rFonts w:ascii="Arial" w:hAnsi="Arial" w:cs="Arial"/>
          <w:sz w:val="24"/>
          <w:szCs w:val="24"/>
        </w:rPr>
      </w:pPr>
    </w:p>
    <w:p w14:paraId="03F7987D" w14:textId="77777777" w:rsidR="005162AB" w:rsidRDefault="005162AB" w:rsidP="000260A6">
      <w:pPr>
        <w:tabs>
          <w:tab w:val="left" w:pos="3360"/>
        </w:tabs>
        <w:spacing w:after="0"/>
        <w:rPr>
          <w:rFonts w:ascii="Arial" w:hAnsi="Arial" w:cs="Arial"/>
          <w:sz w:val="24"/>
          <w:szCs w:val="24"/>
        </w:rPr>
      </w:pPr>
    </w:p>
    <w:p w14:paraId="4484F958" w14:textId="7C91E76D" w:rsidR="000260A6" w:rsidRDefault="000260A6" w:rsidP="000260A6">
      <w:pPr>
        <w:tabs>
          <w:tab w:val="left" w:pos="3360"/>
        </w:tabs>
        <w:spacing w:after="0"/>
        <w:rPr>
          <w:rFonts w:ascii="Arial" w:hAnsi="Arial" w:cs="Arial"/>
          <w:sz w:val="24"/>
          <w:szCs w:val="24"/>
        </w:rPr>
      </w:pPr>
      <w:r>
        <w:rPr>
          <w:rFonts w:ascii="Arial" w:hAnsi="Arial" w:cs="Arial"/>
          <w:sz w:val="24"/>
          <w:szCs w:val="24"/>
        </w:rPr>
        <w:t>Ron</w:t>
      </w:r>
      <w:r w:rsidR="005162AB">
        <w:rPr>
          <w:rFonts w:ascii="Arial" w:hAnsi="Arial" w:cs="Arial"/>
          <w:sz w:val="24"/>
          <w:szCs w:val="24"/>
        </w:rPr>
        <w:t xml:space="preserve"> Lamarre </w:t>
      </w:r>
      <w:r w:rsidR="00D325FF">
        <w:rPr>
          <w:rFonts w:ascii="Arial" w:hAnsi="Arial" w:cs="Arial"/>
          <w:sz w:val="24"/>
          <w:szCs w:val="24"/>
        </w:rPr>
        <w:t xml:space="preserve">was </w:t>
      </w:r>
      <w:r>
        <w:rPr>
          <w:rFonts w:ascii="Arial" w:hAnsi="Arial" w:cs="Arial"/>
          <w:sz w:val="24"/>
          <w:szCs w:val="24"/>
        </w:rPr>
        <w:t>delayed</w:t>
      </w:r>
      <w:r w:rsidR="00932C5A">
        <w:rPr>
          <w:rFonts w:ascii="Arial" w:hAnsi="Arial" w:cs="Arial"/>
          <w:sz w:val="24"/>
          <w:szCs w:val="24"/>
        </w:rPr>
        <w:t xml:space="preserve"> in traffic and will be a little late.</w:t>
      </w:r>
      <w:r w:rsidR="005162AB">
        <w:rPr>
          <w:rFonts w:ascii="Arial" w:hAnsi="Arial" w:cs="Arial"/>
          <w:sz w:val="24"/>
          <w:szCs w:val="24"/>
        </w:rPr>
        <w:t xml:space="preserve"> The Board took this time to review housekeeping items since this is </w:t>
      </w:r>
      <w:r>
        <w:rPr>
          <w:rFonts w:ascii="Arial" w:hAnsi="Arial" w:cs="Arial"/>
          <w:sz w:val="24"/>
          <w:szCs w:val="24"/>
        </w:rPr>
        <w:t>Kathy’s first meeting.</w:t>
      </w:r>
    </w:p>
    <w:p w14:paraId="72F73BB3" w14:textId="11BA460E" w:rsidR="000260A6" w:rsidRDefault="000260A6" w:rsidP="000260A6">
      <w:pPr>
        <w:tabs>
          <w:tab w:val="left" w:pos="3360"/>
        </w:tabs>
        <w:spacing w:after="0"/>
        <w:rPr>
          <w:rFonts w:ascii="Arial" w:hAnsi="Arial" w:cs="Arial"/>
          <w:sz w:val="24"/>
          <w:szCs w:val="24"/>
        </w:rPr>
      </w:pPr>
    </w:p>
    <w:p w14:paraId="59C7B46A" w14:textId="7DA13A93" w:rsidR="000260A6" w:rsidRDefault="000260A6" w:rsidP="000260A6">
      <w:pPr>
        <w:tabs>
          <w:tab w:val="left" w:pos="3360"/>
        </w:tabs>
        <w:spacing w:after="0"/>
        <w:rPr>
          <w:rFonts w:ascii="Arial" w:hAnsi="Arial" w:cs="Arial"/>
          <w:sz w:val="24"/>
          <w:szCs w:val="24"/>
        </w:rPr>
      </w:pPr>
      <w:r>
        <w:rPr>
          <w:rFonts w:ascii="Arial" w:hAnsi="Arial" w:cs="Arial"/>
          <w:sz w:val="24"/>
          <w:szCs w:val="24"/>
        </w:rPr>
        <w:t>Kathy has been sworn in by Susan Buchanan</w:t>
      </w:r>
    </w:p>
    <w:p w14:paraId="42FC95B2" w14:textId="77777777" w:rsidR="00343B9A" w:rsidRDefault="00343B9A" w:rsidP="000260A6">
      <w:pPr>
        <w:tabs>
          <w:tab w:val="left" w:pos="3360"/>
        </w:tabs>
        <w:spacing w:after="0"/>
        <w:rPr>
          <w:rFonts w:ascii="Arial" w:hAnsi="Arial" w:cs="Arial"/>
          <w:sz w:val="24"/>
          <w:szCs w:val="24"/>
        </w:rPr>
      </w:pPr>
    </w:p>
    <w:p w14:paraId="12622841" w14:textId="04E7B94E" w:rsidR="000260A6" w:rsidRDefault="00D325FF" w:rsidP="000260A6">
      <w:pPr>
        <w:tabs>
          <w:tab w:val="left" w:pos="3360"/>
        </w:tabs>
        <w:spacing w:after="0"/>
        <w:rPr>
          <w:rFonts w:ascii="Arial" w:hAnsi="Arial" w:cs="Arial"/>
          <w:sz w:val="24"/>
          <w:szCs w:val="24"/>
        </w:rPr>
      </w:pPr>
      <w:r>
        <w:rPr>
          <w:rFonts w:ascii="Arial" w:hAnsi="Arial" w:cs="Arial"/>
          <w:sz w:val="24"/>
          <w:szCs w:val="24"/>
        </w:rPr>
        <w:t xml:space="preserve">Signature at the banks need </w:t>
      </w:r>
      <w:r w:rsidR="005162AB">
        <w:rPr>
          <w:rFonts w:ascii="Arial" w:hAnsi="Arial" w:cs="Arial"/>
          <w:sz w:val="24"/>
          <w:szCs w:val="24"/>
        </w:rPr>
        <w:t xml:space="preserve">to </w:t>
      </w:r>
      <w:r w:rsidR="00963CA3">
        <w:rPr>
          <w:rFonts w:ascii="Arial" w:hAnsi="Arial" w:cs="Arial"/>
          <w:sz w:val="24"/>
          <w:szCs w:val="24"/>
        </w:rPr>
        <w:t>update</w:t>
      </w:r>
      <w:r>
        <w:rPr>
          <w:rFonts w:ascii="Arial" w:hAnsi="Arial" w:cs="Arial"/>
          <w:sz w:val="24"/>
          <w:szCs w:val="24"/>
        </w:rPr>
        <w:t>, Kathy added</w:t>
      </w:r>
      <w:r w:rsidR="000260A6">
        <w:rPr>
          <w:rFonts w:ascii="Arial" w:hAnsi="Arial" w:cs="Arial"/>
          <w:sz w:val="24"/>
          <w:szCs w:val="24"/>
        </w:rPr>
        <w:t>:</w:t>
      </w:r>
    </w:p>
    <w:p w14:paraId="03592B02" w14:textId="13284E31" w:rsidR="000260A6" w:rsidRDefault="000260A6" w:rsidP="000260A6">
      <w:pPr>
        <w:pStyle w:val="ListParagraph"/>
        <w:numPr>
          <w:ilvl w:val="0"/>
          <w:numId w:val="2"/>
        </w:numPr>
        <w:tabs>
          <w:tab w:val="left" w:pos="3360"/>
        </w:tabs>
        <w:spacing w:after="0"/>
        <w:rPr>
          <w:rFonts w:ascii="Arial" w:hAnsi="Arial" w:cs="Arial"/>
          <w:sz w:val="24"/>
          <w:szCs w:val="24"/>
        </w:rPr>
      </w:pPr>
      <w:r>
        <w:rPr>
          <w:rFonts w:ascii="Arial" w:hAnsi="Arial" w:cs="Arial"/>
          <w:sz w:val="24"/>
          <w:szCs w:val="24"/>
        </w:rPr>
        <w:t xml:space="preserve"> </w:t>
      </w:r>
      <w:r w:rsidRPr="000260A6">
        <w:rPr>
          <w:rFonts w:ascii="Arial" w:hAnsi="Arial" w:cs="Arial"/>
          <w:sz w:val="24"/>
          <w:szCs w:val="24"/>
        </w:rPr>
        <w:t>TD Bank in North Hampton</w:t>
      </w:r>
    </w:p>
    <w:p w14:paraId="0C4C64A7" w14:textId="2CAF28C0" w:rsidR="000260A6" w:rsidRDefault="000260A6" w:rsidP="000260A6">
      <w:pPr>
        <w:pStyle w:val="ListParagraph"/>
        <w:numPr>
          <w:ilvl w:val="0"/>
          <w:numId w:val="2"/>
        </w:numPr>
        <w:tabs>
          <w:tab w:val="left" w:pos="3360"/>
        </w:tabs>
        <w:spacing w:after="0"/>
        <w:rPr>
          <w:rFonts w:ascii="Arial" w:hAnsi="Arial" w:cs="Arial"/>
          <w:sz w:val="24"/>
          <w:szCs w:val="24"/>
        </w:rPr>
      </w:pPr>
      <w:r>
        <w:rPr>
          <w:rFonts w:ascii="Arial" w:hAnsi="Arial" w:cs="Arial"/>
          <w:sz w:val="24"/>
          <w:szCs w:val="24"/>
        </w:rPr>
        <w:t xml:space="preserve"> Peoples United</w:t>
      </w:r>
      <w:r w:rsidR="00D325FF">
        <w:rPr>
          <w:rFonts w:ascii="Arial" w:hAnsi="Arial" w:cs="Arial"/>
          <w:sz w:val="24"/>
          <w:szCs w:val="24"/>
        </w:rPr>
        <w:t xml:space="preserve"> in </w:t>
      </w:r>
      <w:r>
        <w:rPr>
          <w:rFonts w:ascii="Arial" w:hAnsi="Arial" w:cs="Arial"/>
          <w:sz w:val="24"/>
          <w:szCs w:val="24"/>
        </w:rPr>
        <w:t>Hampton</w:t>
      </w:r>
    </w:p>
    <w:p w14:paraId="2BEF0126" w14:textId="242B8277" w:rsidR="000260A6" w:rsidRDefault="000260A6" w:rsidP="000260A6">
      <w:pPr>
        <w:pStyle w:val="ListParagraph"/>
        <w:tabs>
          <w:tab w:val="left" w:pos="3360"/>
        </w:tabs>
        <w:spacing w:after="0"/>
        <w:ind w:left="696"/>
        <w:rPr>
          <w:rFonts w:ascii="Arial" w:hAnsi="Arial" w:cs="Arial"/>
          <w:sz w:val="24"/>
          <w:szCs w:val="24"/>
        </w:rPr>
      </w:pPr>
      <w:r>
        <w:rPr>
          <w:rFonts w:ascii="Arial" w:hAnsi="Arial" w:cs="Arial"/>
          <w:sz w:val="24"/>
          <w:szCs w:val="24"/>
        </w:rPr>
        <w:t xml:space="preserve">      </w:t>
      </w:r>
      <w:r w:rsidR="00D325FF">
        <w:rPr>
          <w:rFonts w:ascii="Arial" w:hAnsi="Arial" w:cs="Arial"/>
          <w:sz w:val="24"/>
          <w:szCs w:val="24"/>
        </w:rPr>
        <w:t>Kathy will need to be</w:t>
      </w:r>
      <w:r>
        <w:rPr>
          <w:rFonts w:ascii="Arial" w:hAnsi="Arial" w:cs="Arial"/>
          <w:sz w:val="24"/>
          <w:szCs w:val="24"/>
        </w:rPr>
        <w:t xml:space="preserve"> given a security fob, for </w:t>
      </w:r>
      <w:r w:rsidR="00D325FF">
        <w:rPr>
          <w:rFonts w:ascii="Arial" w:hAnsi="Arial" w:cs="Arial"/>
          <w:sz w:val="24"/>
          <w:szCs w:val="24"/>
        </w:rPr>
        <w:t>online banking access</w:t>
      </w:r>
      <w:r>
        <w:rPr>
          <w:rFonts w:ascii="Arial" w:hAnsi="Arial" w:cs="Arial"/>
          <w:sz w:val="24"/>
          <w:szCs w:val="24"/>
        </w:rPr>
        <w:t xml:space="preserve">.  </w:t>
      </w:r>
    </w:p>
    <w:p w14:paraId="0691DCFC" w14:textId="63DFD768" w:rsidR="000260A6" w:rsidRDefault="000260A6" w:rsidP="000260A6">
      <w:pPr>
        <w:pStyle w:val="ListParagraph"/>
        <w:tabs>
          <w:tab w:val="left" w:pos="3360"/>
        </w:tabs>
        <w:spacing w:after="0"/>
        <w:ind w:left="696"/>
        <w:rPr>
          <w:rFonts w:ascii="Arial" w:hAnsi="Arial" w:cs="Arial"/>
          <w:sz w:val="24"/>
          <w:szCs w:val="24"/>
        </w:rPr>
      </w:pPr>
      <w:r>
        <w:rPr>
          <w:rFonts w:ascii="Arial" w:hAnsi="Arial" w:cs="Arial"/>
          <w:sz w:val="24"/>
          <w:szCs w:val="24"/>
        </w:rPr>
        <w:t xml:space="preserve">      </w:t>
      </w:r>
      <w:r w:rsidR="00DC0BBC">
        <w:rPr>
          <w:rFonts w:ascii="Arial" w:hAnsi="Arial" w:cs="Arial"/>
          <w:sz w:val="24"/>
          <w:szCs w:val="24"/>
        </w:rPr>
        <w:t>Jacqui</w:t>
      </w:r>
      <w:r w:rsidR="00343B9A">
        <w:rPr>
          <w:rFonts w:ascii="Arial" w:hAnsi="Arial" w:cs="Arial"/>
          <w:sz w:val="24"/>
          <w:szCs w:val="24"/>
        </w:rPr>
        <w:t xml:space="preserve"> </w:t>
      </w:r>
      <w:r w:rsidR="00D325FF">
        <w:rPr>
          <w:rFonts w:ascii="Arial" w:hAnsi="Arial" w:cs="Arial"/>
          <w:sz w:val="24"/>
          <w:szCs w:val="24"/>
        </w:rPr>
        <w:t>will be</w:t>
      </w:r>
      <w:r w:rsidR="000068F7">
        <w:rPr>
          <w:rFonts w:ascii="Arial" w:hAnsi="Arial" w:cs="Arial"/>
          <w:sz w:val="24"/>
          <w:szCs w:val="24"/>
        </w:rPr>
        <w:t xml:space="preserve"> the point of contact </w:t>
      </w:r>
      <w:r w:rsidR="00D325FF">
        <w:rPr>
          <w:rFonts w:ascii="Arial" w:hAnsi="Arial" w:cs="Arial"/>
          <w:sz w:val="24"/>
          <w:szCs w:val="24"/>
        </w:rPr>
        <w:t xml:space="preserve">to coordinate this </w:t>
      </w:r>
      <w:r w:rsidR="000068F7">
        <w:rPr>
          <w:rFonts w:ascii="Arial" w:hAnsi="Arial" w:cs="Arial"/>
          <w:sz w:val="24"/>
          <w:szCs w:val="24"/>
        </w:rPr>
        <w:t>with Peoples United.</w:t>
      </w:r>
    </w:p>
    <w:p w14:paraId="44BFE2D1" w14:textId="77777777" w:rsidR="00343B9A" w:rsidRDefault="00343B9A" w:rsidP="000260A6">
      <w:pPr>
        <w:tabs>
          <w:tab w:val="left" w:pos="3360"/>
        </w:tabs>
        <w:spacing w:after="0"/>
        <w:rPr>
          <w:rFonts w:ascii="Arial" w:hAnsi="Arial" w:cs="Arial"/>
          <w:sz w:val="24"/>
          <w:szCs w:val="24"/>
        </w:rPr>
      </w:pPr>
    </w:p>
    <w:p w14:paraId="48FDDA30" w14:textId="77777777" w:rsidR="00343B9A" w:rsidRDefault="00343B9A" w:rsidP="000260A6">
      <w:pPr>
        <w:tabs>
          <w:tab w:val="left" w:pos="3360"/>
        </w:tabs>
        <w:spacing w:after="0"/>
        <w:rPr>
          <w:rFonts w:ascii="Arial" w:hAnsi="Arial" w:cs="Arial"/>
          <w:sz w:val="24"/>
          <w:szCs w:val="24"/>
        </w:rPr>
      </w:pPr>
    </w:p>
    <w:p w14:paraId="7657AFEC" w14:textId="09F7F1D3" w:rsidR="000260A6" w:rsidRDefault="00343B9A" w:rsidP="000260A6">
      <w:pPr>
        <w:tabs>
          <w:tab w:val="left" w:pos="3360"/>
        </w:tabs>
        <w:spacing w:after="0"/>
        <w:rPr>
          <w:rFonts w:ascii="Arial" w:hAnsi="Arial" w:cs="Arial"/>
          <w:sz w:val="24"/>
          <w:szCs w:val="24"/>
        </w:rPr>
      </w:pPr>
      <w:r>
        <w:rPr>
          <w:rFonts w:ascii="Arial" w:hAnsi="Arial" w:cs="Arial"/>
          <w:sz w:val="24"/>
          <w:szCs w:val="24"/>
        </w:rPr>
        <w:t>Kathy needs to be s</w:t>
      </w:r>
      <w:r w:rsidR="000260A6">
        <w:rPr>
          <w:rFonts w:ascii="Arial" w:hAnsi="Arial" w:cs="Arial"/>
          <w:sz w:val="24"/>
          <w:szCs w:val="24"/>
        </w:rPr>
        <w:t xml:space="preserve">igned up to the </w:t>
      </w:r>
      <w:r>
        <w:rPr>
          <w:rFonts w:ascii="Arial" w:hAnsi="Arial" w:cs="Arial"/>
          <w:sz w:val="24"/>
          <w:szCs w:val="24"/>
        </w:rPr>
        <w:t>NH Library Trustee’s Association</w:t>
      </w:r>
      <w:r w:rsidR="005162AB">
        <w:rPr>
          <w:rFonts w:ascii="Arial" w:hAnsi="Arial" w:cs="Arial"/>
          <w:sz w:val="24"/>
          <w:szCs w:val="24"/>
        </w:rPr>
        <w:t>.  Participation provides:</w:t>
      </w:r>
    </w:p>
    <w:p w14:paraId="3377D512" w14:textId="25579F87"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Access to Trustee manual</w:t>
      </w:r>
    </w:p>
    <w:p w14:paraId="2D8FD57C" w14:textId="4CA8B5D7"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Website access for reference material and information</w:t>
      </w:r>
    </w:p>
    <w:p w14:paraId="7F54D09E" w14:textId="6684EF6E"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Annual workshops thru out the year</w:t>
      </w:r>
    </w:p>
    <w:p w14:paraId="59418583" w14:textId="4CDC79CD"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NHLTA Annual Workshop, May 29, 2019 in Manchester May. </w:t>
      </w:r>
    </w:p>
    <w:p w14:paraId="14E22C79" w14:textId="41398B49"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Susan Leonardi is planning to attend</w:t>
      </w:r>
    </w:p>
    <w:p w14:paraId="57A149E2" w14:textId="619C3F30" w:rsidR="00343B9A" w:rsidRDefault="00343B9A" w:rsidP="000260A6">
      <w:pPr>
        <w:tabs>
          <w:tab w:val="left" w:pos="3360"/>
        </w:tabs>
        <w:spacing w:after="0"/>
        <w:rPr>
          <w:rFonts w:ascii="Arial" w:hAnsi="Arial" w:cs="Arial"/>
          <w:sz w:val="24"/>
          <w:szCs w:val="24"/>
        </w:rPr>
      </w:pPr>
    </w:p>
    <w:p w14:paraId="014F652F" w14:textId="63EB1AE7" w:rsidR="00343B9A" w:rsidRDefault="005162AB" w:rsidP="000260A6">
      <w:pPr>
        <w:tabs>
          <w:tab w:val="left" w:pos="3360"/>
        </w:tabs>
        <w:spacing w:after="0"/>
        <w:rPr>
          <w:rFonts w:ascii="Arial" w:hAnsi="Arial" w:cs="Arial"/>
          <w:sz w:val="24"/>
          <w:szCs w:val="24"/>
        </w:rPr>
      </w:pPr>
      <w:r>
        <w:rPr>
          <w:rFonts w:ascii="Arial" w:hAnsi="Arial" w:cs="Arial"/>
          <w:sz w:val="24"/>
          <w:szCs w:val="24"/>
        </w:rPr>
        <w:t>Discussed the n</w:t>
      </w:r>
      <w:r w:rsidR="00343B9A">
        <w:rPr>
          <w:rFonts w:ascii="Arial" w:hAnsi="Arial" w:cs="Arial"/>
          <w:sz w:val="24"/>
          <w:szCs w:val="24"/>
        </w:rPr>
        <w:t>eed to set up our regular meeting schedul</w:t>
      </w:r>
      <w:r w:rsidR="00F0168C">
        <w:rPr>
          <w:rFonts w:ascii="Arial" w:hAnsi="Arial" w:cs="Arial"/>
          <w:sz w:val="24"/>
          <w:szCs w:val="24"/>
        </w:rPr>
        <w:t>e</w:t>
      </w:r>
      <w:r>
        <w:rPr>
          <w:rFonts w:ascii="Arial" w:hAnsi="Arial" w:cs="Arial"/>
          <w:sz w:val="24"/>
          <w:szCs w:val="24"/>
        </w:rPr>
        <w:t xml:space="preserve"> for the upcoming year</w:t>
      </w:r>
      <w:r w:rsidR="00F0168C">
        <w:rPr>
          <w:rFonts w:ascii="Arial" w:hAnsi="Arial" w:cs="Arial"/>
          <w:sz w:val="24"/>
          <w:szCs w:val="24"/>
        </w:rPr>
        <w:t>.</w:t>
      </w:r>
    </w:p>
    <w:p w14:paraId="5EE3CEFB" w14:textId="5226A115" w:rsidR="00F0168C" w:rsidRDefault="00F0168C" w:rsidP="000260A6">
      <w:pPr>
        <w:tabs>
          <w:tab w:val="left" w:pos="3360"/>
        </w:tabs>
        <w:spacing w:after="0"/>
        <w:rPr>
          <w:rFonts w:ascii="Arial" w:hAnsi="Arial" w:cs="Arial"/>
          <w:sz w:val="24"/>
          <w:szCs w:val="24"/>
        </w:rPr>
      </w:pPr>
      <w:r>
        <w:rPr>
          <w:rFonts w:ascii="Arial" w:hAnsi="Arial" w:cs="Arial"/>
          <w:sz w:val="24"/>
          <w:szCs w:val="24"/>
        </w:rPr>
        <w:t xml:space="preserve">      It was suggested we continue with meeting schedule of the 2</w:t>
      </w:r>
      <w:r w:rsidRPr="00F0168C">
        <w:rPr>
          <w:rFonts w:ascii="Arial" w:hAnsi="Arial" w:cs="Arial"/>
          <w:sz w:val="24"/>
          <w:szCs w:val="24"/>
          <w:vertAlign w:val="superscript"/>
        </w:rPr>
        <w:t>nd</w:t>
      </w:r>
      <w:r>
        <w:rPr>
          <w:rFonts w:ascii="Arial" w:hAnsi="Arial" w:cs="Arial"/>
          <w:sz w:val="24"/>
          <w:szCs w:val="24"/>
        </w:rPr>
        <w:t xml:space="preserve"> Wednesday</w:t>
      </w:r>
    </w:p>
    <w:p w14:paraId="11791FAF" w14:textId="77777777" w:rsidR="005162AB" w:rsidRDefault="00F0168C" w:rsidP="000260A6">
      <w:pPr>
        <w:tabs>
          <w:tab w:val="left" w:pos="3360"/>
        </w:tabs>
        <w:spacing w:after="0"/>
        <w:rPr>
          <w:rFonts w:ascii="Arial" w:hAnsi="Arial" w:cs="Arial"/>
          <w:sz w:val="24"/>
          <w:szCs w:val="24"/>
        </w:rPr>
      </w:pPr>
      <w:r>
        <w:rPr>
          <w:rFonts w:ascii="Arial" w:hAnsi="Arial" w:cs="Arial"/>
          <w:sz w:val="24"/>
          <w:szCs w:val="24"/>
        </w:rPr>
        <w:t xml:space="preserve">      of each month at 6 pm</w:t>
      </w:r>
      <w:r w:rsidR="005162AB">
        <w:rPr>
          <w:rFonts w:ascii="Arial" w:hAnsi="Arial" w:cs="Arial"/>
          <w:sz w:val="24"/>
          <w:szCs w:val="24"/>
        </w:rPr>
        <w:t xml:space="preserve"> for the Regular meeting of the board</w:t>
      </w:r>
      <w:r>
        <w:rPr>
          <w:rFonts w:ascii="Arial" w:hAnsi="Arial" w:cs="Arial"/>
          <w:sz w:val="24"/>
          <w:szCs w:val="24"/>
        </w:rPr>
        <w:t xml:space="preserve">.  Susan will check with </w:t>
      </w:r>
      <w:r w:rsidR="005162AB">
        <w:rPr>
          <w:rFonts w:ascii="Arial" w:hAnsi="Arial" w:cs="Arial"/>
          <w:sz w:val="24"/>
          <w:szCs w:val="24"/>
        </w:rPr>
        <w:t xml:space="preserve">  </w:t>
      </w:r>
    </w:p>
    <w:p w14:paraId="2EFE8F80" w14:textId="036DFC2B" w:rsidR="00F0168C" w:rsidRDefault="005162AB" w:rsidP="000260A6">
      <w:pPr>
        <w:tabs>
          <w:tab w:val="left" w:pos="3360"/>
        </w:tabs>
        <w:spacing w:after="0"/>
        <w:rPr>
          <w:rFonts w:ascii="Arial" w:hAnsi="Arial" w:cs="Arial"/>
          <w:sz w:val="24"/>
          <w:szCs w:val="24"/>
        </w:rPr>
      </w:pPr>
      <w:r>
        <w:rPr>
          <w:rFonts w:ascii="Arial" w:hAnsi="Arial" w:cs="Arial"/>
          <w:sz w:val="24"/>
          <w:szCs w:val="24"/>
        </w:rPr>
        <w:t xml:space="preserve">     </w:t>
      </w:r>
      <w:r w:rsidR="00DC0BBC">
        <w:rPr>
          <w:rFonts w:ascii="Arial" w:hAnsi="Arial" w:cs="Arial"/>
          <w:sz w:val="24"/>
          <w:szCs w:val="24"/>
        </w:rPr>
        <w:t>Jacqui</w:t>
      </w:r>
      <w:r>
        <w:rPr>
          <w:rFonts w:ascii="Arial" w:hAnsi="Arial" w:cs="Arial"/>
          <w:sz w:val="24"/>
          <w:szCs w:val="24"/>
        </w:rPr>
        <w:t xml:space="preserve"> to see if this works with her schedule.</w:t>
      </w:r>
    </w:p>
    <w:p w14:paraId="3352B9FD" w14:textId="07B5FB3A" w:rsidR="00F0168C" w:rsidRDefault="00F0168C" w:rsidP="000260A6">
      <w:pPr>
        <w:tabs>
          <w:tab w:val="left" w:pos="3360"/>
        </w:tabs>
        <w:spacing w:after="0"/>
        <w:rPr>
          <w:rFonts w:ascii="Arial" w:hAnsi="Arial" w:cs="Arial"/>
          <w:sz w:val="24"/>
          <w:szCs w:val="24"/>
        </w:rPr>
      </w:pPr>
    </w:p>
    <w:p w14:paraId="6B738B27" w14:textId="38CDF9FA" w:rsidR="00F0168C" w:rsidRDefault="00F0168C" w:rsidP="000260A6">
      <w:pPr>
        <w:tabs>
          <w:tab w:val="left" w:pos="3360"/>
        </w:tabs>
        <w:spacing w:after="0"/>
        <w:rPr>
          <w:rFonts w:ascii="Arial" w:hAnsi="Arial" w:cs="Arial"/>
          <w:sz w:val="24"/>
          <w:szCs w:val="24"/>
        </w:rPr>
      </w:pPr>
      <w:r>
        <w:rPr>
          <w:rFonts w:ascii="Arial" w:hAnsi="Arial" w:cs="Arial"/>
          <w:sz w:val="24"/>
          <w:szCs w:val="24"/>
        </w:rPr>
        <w:t>Discussed Channel 22’s need for (2) week notice if recording services are needed.</w:t>
      </w:r>
    </w:p>
    <w:p w14:paraId="54F2D20E" w14:textId="1C6F1E29" w:rsidR="00F0168C" w:rsidRDefault="00F0168C" w:rsidP="000260A6">
      <w:pPr>
        <w:tabs>
          <w:tab w:val="left" w:pos="3360"/>
        </w:tabs>
        <w:spacing w:after="0"/>
        <w:rPr>
          <w:rFonts w:ascii="Arial" w:hAnsi="Arial" w:cs="Arial"/>
          <w:sz w:val="24"/>
          <w:szCs w:val="24"/>
        </w:rPr>
      </w:pPr>
      <w:r>
        <w:rPr>
          <w:rFonts w:ascii="Arial" w:hAnsi="Arial" w:cs="Arial"/>
          <w:sz w:val="24"/>
          <w:szCs w:val="24"/>
        </w:rPr>
        <w:t xml:space="preserve">       </w:t>
      </w:r>
    </w:p>
    <w:p w14:paraId="63B5FC3E" w14:textId="77F8B12F" w:rsidR="00343B9A" w:rsidRDefault="00343B9A" w:rsidP="000260A6">
      <w:pPr>
        <w:tabs>
          <w:tab w:val="left" w:pos="3360"/>
        </w:tabs>
        <w:spacing w:after="0"/>
        <w:rPr>
          <w:rFonts w:ascii="Arial" w:hAnsi="Arial" w:cs="Arial"/>
          <w:sz w:val="24"/>
          <w:szCs w:val="24"/>
        </w:rPr>
      </w:pPr>
      <w:r>
        <w:rPr>
          <w:rFonts w:ascii="Arial" w:hAnsi="Arial" w:cs="Arial"/>
          <w:sz w:val="24"/>
          <w:szCs w:val="24"/>
        </w:rPr>
        <w:t>Library Trustees have a cabinet in the library</w:t>
      </w:r>
      <w:r w:rsidR="00D325FF">
        <w:rPr>
          <w:rFonts w:ascii="Arial" w:hAnsi="Arial" w:cs="Arial"/>
          <w:sz w:val="24"/>
          <w:szCs w:val="24"/>
        </w:rPr>
        <w:t xml:space="preserve">. </w:t>
      </w:r>
      <w:r>
        <w:rPr>
          <w:rFonts w:ascii="Arial" w:hAnsi="Arial" w:cs="Arial"/>
          <w:sz w:val="24"/>
          <w:szCs w:val="24"/>
        </w:rPr>
        <w:t>Susan Grant can assist with access</w:t>
      </w:r>
      <w:r w:rsidR="00D325FF">
        <w:rPr>
          <w:rFonts w:ascii="Arial" w:hAnsi="Arial" w:cs="Arial"/>
          <w:sz w:val="24"/>
          <w:szCs w:val="24"/>
        </w:rPr>
        <w:t>.</w:t>
      </w:r>
    </w:p>
    <w:p w14:paraId="4A299654" w14:textId="4595C9F0"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Key to it</w:t>
      </w:r>
    </w:p>
    <w:p w14:paraId="1E70D175" w14:textId="14B4AAFD"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Contents:</w:t>
      </w:r>
    </w:p>
    <w:p w14:paraId="72106D05" w14:textId="2A745B33"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Paperwork </w:t>
      </w:r>
    </w:p>
    <w:p w14:paraId="4A031420" w14:textId="6B0E0A79"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Trustee Toolkit</w:t>
      </w:r>
    </w:p>
    <w:p w14:paraId="488DCE2E" w14:textId="439F7402"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Basic information about the Library</w:t>
      </w:r>
    </w:p>
    <w:p w14:paraId="57325401" w14:textId="46561727"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Job description</w:t>
      </w:r>
    </w:p>
    <w:p w14:paraId="6FC30E94" w14:textId="3A370F52" w:rsidR="00343B9A" w:rsidRDefault="00343B9A" w:rsidP="000260A6">
      <w:pPr>
        <w:tabs>
          <w:tab w:val="left" w:pos="3360"/>
        </w:tabs>
        <w:spacing w:after="0"/>
        <w:rPr>
          <w:rFonts w:ascii="Arial" w:hAnsi="Arial" w:cs="Arial"/>
          <w:sz w:val="24"/>
          <w:szCs w:val="24"/>
        </w:rPr>
      </w:pPr>
      <w:r>
        <w:rPr>
          <w:rFonts w:ascii="Arial" w:hAnsi="Arial" w:cs="Arial"/>
          <w:sz w:val="24"/>
          <w:szCs w:val="24"/>
        </w:rPr>
        <w:t xml:space="preserve">                 Policies</w:t>
      </w:r>
    </w:p>
    <w:p w14:paraId="77406B76" w14:textId="77777777" w:rsidR="00F0168C" w:rsidRDefault="00343B9A" w:rsidP="000260A6">
      <w:pPr>
        <w:tabs>
          <w:tab w:val="left" w:pos="3360"/>
        </w:tabs>
        <w:spacing w:after="0"/>
        <w:rPr>
          <w:rFonts w:ascii="Arial" w:hAnsi="Arial" w:cs="Arial"/>
          <w:sz w:val="24"/>
          <w:szCs w:val="24"/>
        </w:rPr>
      </w:pPr>
      <w:r>
        <w:rPr>
          <w:rFonts w:ascii="Arial" w:hAnsi="Arial" w:cs="Arial"/>
          <w:sz w:val="24"/>
          <w:szCs w:val="24"/>
        </w:rPr>
        <w:t xml:space="preserve">     </w:t>
      </w:r>
    </w:p>
    <w:p w14:paraId="7D679230" w14:textId="0BEA7673" w:rsidR="00F0168C" w:rsidRDefault="00F0168C" w:rsidP="00F0168C">
      <w:pPr>
        <w:tabs>
          <w:tab w:val="left" w:pos="3360"/>
        </w:tabs>
        <w:spacing w:after="0"/>
        <w:rPr>
          <w:rFonts w:ascii="Arial" w:hAnsi="Arial" w:cs="Arial"/>
          <w:sz w:val="24"/>
          <w:szCs w:val="24"/>
        </w:rPr>
      </w:pPr>
      <w:r>
        <w:rPr>
          <w:rFonts w:ascii="Arial" w:hAnsi="Arial" w:cs="Arial"/>
          <w:sz w:val="24"/>
          <w:szCs w:val="24"/>
        </w:rPr>
        <w:t xml:space="preserve">Discussion on </w:t>
      </w:r>
      <w:r w:rsidR="00D325FF">
        <w:rPr>
          <w:rFonts w:ascii="Arial" w:hAnsi="Arial" w:cs="Arial"/>
          <w:sz w:val="24"/>
          <w:szCs w:val="24"/>
        </w:rPr>
        <w:t>the need</w:t>
      </w:r>
      <w:r>
        <w:rPr>
          <w:rFonts w:ascii="Arial" w:hAnsi="Arial" w:cs="Arial"/>
          <w:sz w:val="24"/>
          <w:szCs w:val="24"/>
        </w:rPr>
        <w:t xml:space="preserve"> to educate the community about the library.  </w:t>
      </w:r>
      <w:r w:rsidR="008D4C46">
        <w:rPr>
          <w:rFonts w:ascii="Arial" w:hAnsi="Arial" w:cs="Arial"/>
          <w:sz w:val="24"/>
          <w:szCs w:val="24"/>
        </w:rPr>
        <w:t>Communication could consist in providing</w:t>
      </w:r>
      <w:r>
        <w:rPr>
          <w:rFonts w:ascii="Arial" w:hAnsi="Arial" w:cs="Arial"/>
          <w:sz w:val="24"/>
          <w:szCs w:val="24"/>
        </w:rPr>
        <w:t xml:space="preserve"> infographics and statistics </w:t>
      </w:r>
      <w:r w:rsidR="008D4C46">
        <w:rPr>
          <w:rFonts w:ascii="Arial" w:hAnsi="Arial" w:cs="Arial"/>
          <w:sz w:val="24"/>
          <w:szCs w:val="24"/>
        </w:rPr>
        <w:t>about the Library</w:t>
      </w:r>
      <w:r>
        <w:rPr>
          <w:rFonts w:ascii="Arial" w:hAnsi="Arial" w:cs="Arial"/>
          <w:sz w:val="24"/>
          <w:szCs w:val="24"/>
        </w:rPr>
        <w:t xml:space="preserve">.  What is the best way to </w:t>
      </w:r>
      <w:r w:rsidR="00E61E38">
        <w:rPr>
          <w:rFonts w:ascii="Arial" w:hAnsi="Arial" w:cs="Arial"/>
          <w:sz w:val="24"/>
          <w:szCs w:val="24"/>
        </w:rPr>
        <w:t>communicate with the Town and all Committees? The goal of this is to bridge the gap of a lack of information and to develop a contact person with each committee.</w:t>
      </w:r>
    </w:p>
    <w:p w14:paraId="6D539953" w14:textId="268FD739" w:rsidR="00343B9A" w:rsidRDefault="00343B9A" w:rsidP="000260A6">
      <w:pPr>
        <w:tabs>
          <w:tab w:val="left" w:pos="3360"/>
        </w:tabs>
        <w:spacing w:after="0"/>
        <w:rPr>
          <w:rFonts w:ascii="Arial" w:hAnsi="Arial" w:cs="Arial"/>
          <w:sz w:val="24"/>
          <w:szCs w:val="24"/>
        </w:rPr>
      </w:pPr>
    </w:p>
    <w:p w14:paraId="58F8E279" w14:textId="16DC1B6E" w:rsidR="00E61E38" w:rsidRDefault="00E61E38" w:rsidP="000260A6">
      <w:pPr>
        <w:tabs>
          <w:tab w:val="left" w:pos="3360"/>
        </w:tabs>
        <w:spacing w:after="0"/>
        <w:rPr>
          <w:rFonts w:ascii="Arial" w:hAnsi="Arial" w:cs="Arial"/>
          <w:sz w:val="24"/>
          <w:szCs w:val="24"/>
        </w:rPr>
      </w:pPr>
      <w:r>
        <w:rPr>
          <w:rFonts w:ascii="Arial" w:hAnsi="Arial" w:cs="Arial"/>
          <w:sz w:val="24"/>
          <w:szCs w:val="24"/>
        </w:rPr>
        <w:t xml:space="preserve">John Savastano, Director of Channel 22 discussed communication options </w:t>
      </w:r>
      <w:r w:rsidR="008D4C46">
        <w:rPr>
          <w:rFonts w:ascii="Arial" w:hAnsi="Arial" w:cs="Arial"/>
          <w:sz w:val="24"/>
          <w:szCs w:val="24"/>
        </w:rPr>
        <w:t xml:space="preserve">using Channel </w:t>
      </w:r>
      <w:r>
        <w:rPr>
          <w:rFonts w:ascii="Arial" w:hAnsi="Arial" w:cs="Arial"/>
          <w:sz w:val="24"/>
          <w:szCs w:val="24"/>
        </w:rPr>
        <w:t xml:space="preserve">22.  He </w:t>
      </w:r>
      <w:r w:rsidR="008D4C46">
        <w:rPr>
          <w:rFonts w:ascii="Arial" w:hAnsi="Arial" w:cs="Arial"/>
          <w:sz w:val="24"/>
          <w:szCs w:val="24"/>
        </w:rPr>
        <w:t>also described</w:t>
      </w:r>
      <w:r>
        <w:rPr>
          <w:rFonts w:ascii="Arial" w:hAnsi="Arial" w:cs="Arial"/>
          <w:sz w:val="24"/>
          <w:szCs w:val="24"/>
        </w:rPr>
        <w:t xml:space="preserve"> </w:t>
      </w:r>
      <w:r w:rsidR="008D4C46">
        <w:rPr>
          <w:rFonts w:ascii="Arial" w:hAnsi="Arial" w:cs="Arial"/>
          <w:sz w:val="24"/>
          <w:szCs w:val="24"/>
        </w:rPr>
        <w:t xml:space="preserve">a new project that Channel 22 is rolling out.  </w:t>
      </w:r>
      <w:r w:rsidR="00CA7697">
        <w:rPr>
          <w:rFonts w:ascii="Arial" w:hAnsi="Arial" w:cs="Arial"/>
          <w:sz w:val="24"/>
          <w:szCs w:val="24"/>
        </w:rPr>
        <w:t xml:space="preserve">Radio North Hampton - </w:t>
      </w:r>
      <w:r>
        <w:rPr>
          <w:rFonts w:ascii="Arial" w:hAnsi="Arial" w:cs="Arial"/>
          <w:sz w:val="24"/>
          <w:szCs w:val="24"/>
        </w:rPr>
        <w:t xml:space="preserve">POD cast and what it can offer </w:t>
      </w:r>
      <w:r w:rsidR="008D4C46">
        <w:rPr>
          <w:rFonts w:ascii="Arial" w:hAnsi="Arial" w:cs="Arial"/>
          <w:sz w:val="24"/>
          <w:szCs w:val="24"/>
        </w:rPr>
        <w:t>as a</w:t>
      </w:r>
      <w:r>
        <w:rPr>
          <w:rFonts w:ascii="Arial" w:hAnsi="Arial" w:cs="Arial"/>
          <w:sz w:val="24"/>
          <w:szCs w:val="24"/>
        </w:rPr>
        <w:t xml:space="preserve"> communication channel.</w:t>
      </w:r>
    </w:p>
    <w:p w14:paraId="46CCA676" w14:textId="77777777" w:rsidR="00E61E38" w:rsidRDefault="00E61E38" w:rsidP="000260A6">
      <w:pPr>
        <w:tabs>
          <w:tab w:val="left" w:pos="3360"/>
        </w:tabs>
        <w:spacing w:after="0"/>
        <w:rPr>
          <w:rFonts w:ascii="Arial" w:hAnsi="Arial" w:cs="Arial"/>
          <w:sz w:val="24"/>
          <w:szCs w:val="24"/>
        </w:rPr>
      </w:pPr>
    </w:p>
    <w:p w14:paraId="72E6812E" w14:textId="245259E9" w:rsidR="00EB775E" w:rsidRDefault="008D4C46" w:rsidP="000260A6">
      <w:pPr>
        <w:tabs>
          <w:tab w:val="left" w:pos="3360"/>
        </w:tabs>
        <w:spacing w:after="0"/>
        <w:rPr>
          <w:rFonts w:ascii="Arial" w:hAnsi="Arial" w:cs="Arial"/>
          <w:sz w:val="24"/>
          <w:szCs w:val="24"/>
        </w:rPr>
      </w:pPr>
      <w:r>
        <w:rPr>
          <w:rFonts w:ascii="Arial" w:hAnsi="Arial" w:cs="Arial"/>
          <w:sz w:val="24"/>
          <w:szCs w:val="24"/>
        </w:rPr>
        <w:t>Discussed</w:t>
      </w:r>
      <w:r w:rsidR="00E61E38">
        <w:rPr>
          <w:rFonts w:ascii="Arial" w:hAnsi="Arial" w:cs="Arial"/>
          <w:sz w:val="24"/>
          <w:szCs w:val="24"/>
        </w:rPr>
        <w:t xml:space="preserve"> the need that messaging being consistent. </w:t>
      </w:r>
      <w:r w:rsidR="00EB775E">
        <w:rPr>
          <w:rFonts w:ascii="Arial" w:hAnsi="Arial" w:cs="Arial"/>
          <w:sz w:val="24"/>
          <w:szCs w:val="24"/>
        </w:rPr>
        <w:t>We need to work closely with Ron to make sure our message is accurate and consistent.  The hardest point will be reaching everyone.  To do this we will need to use multiple platforms</w:t>
      </w:r>
      <w:r>
        <w:rPr>
          <w:rFonts w:ascii="Arial" w:hAnsi="Arial" w:cs="Arial"/>
          <w:sz w:val="24"/>
          <w:szCs w:val="24"/>
        </w:rPr>
        <w:t xml:space="preserve"> in order to reach everyone in the community</w:t>
      </w:r>
      <w:r w:rsidR="00EB775E">
        <w:rPr>
          <w:rFonts w:ascii="Arial" w:hAnsi="Arial" w:cs="Arial"/>
          <w:sz w:val="24"/>
          <w:szCs w:val="24"/>
        </w:rPr>
        <w:t>.</w:t>
      </w:r>
    </w:p>
    <w:p w14:paraId="04133274" w14:textId="77777777" w:rsidR="00EB775E" w:rsidRDefault="00EB775E" w:rsidP="000260A6">
      <w:pPr>
        <w:tabs>
          <w:tab w:val="left" w:pos="3360"/>
        </w:tabs>
        <w:spacing w:after="0"/>
        <w:rPr>
          <w:rFonts w:ascii="Arial" w:hAnsi="Arial" w:cs="Arial"/>
          <w:sz w:val="24"/>
          <w:szCs w:val="24"/>
        </w:rPr>
      </w:pPr>
    </w:p>
    <w:p w14:paraId="5E284E6E" w14:textId="77777777" w:rsidR="008D4C46" w:rsidRDefault="008D4C46" w:rsidP="000260A6">
      <w:pPr>
        <w:tabs>
          <w:tab w:val="left" w:pos="3360"/>
        </w:tabs>
        <w:spacing w:after="0"/>
        <w:rPr>
          <w:rFonts w:ascii="Arial" w:hAnsi="Arial" w:cs="Arial"/>
          <w:sz w:val="24"/>
          <w:szCs w:val="24"/>
        </w:rPr>
      </w:pPr>
    </w:p>
    <w:p w14:paraId="33B1E65B" w14:textId="77777777" w:rsidR="008D4C46" w:rsidRDefault="008D4C46" w:rsidP="000260A6">
      <w:pPr>
        <w:tabs>
          <w:tab w:val="left" w:pos="3360"/>
        </w:tabs>
        <w:spacing w:after="0"/>
        <w:rPr>
          <w:rFonts w:ascii="Arial" w:hAnsi="Arial" w:cs="Arial"/>
          <w:sz w:val="24"/>
          <w:szCs w:val="24"/>
        </w:rPr>
      </w:pPr>
    </w:p>
    <w:p w14:paraId="6A390525" w14:textId="77777777" w:rsidR="008D4C46" w:rsidRDefault="008D4C46" w:rsidP="000260A6">
      <w:pPr>
        <w:tabs>
          <w:tab w:val="left" w:pos="3360"/>
        </w:tabs>
        <w:spacing w:after="0"/>
        <w:rPr>
          <w:rFonts w:ascii="Arial" w:hAnsi="Arial" w:cs="Arial"/>
          <w:sz w:val="24"/>
          <w:szCs w:val="24"/>
        </w:rPr>
      </w:pPr>
    </w:p>
    <w:p w14:paraId="6BA0DB9F" w14:textId="77777777" w:rsidR="008D4C46" w:rsidRDefault="008D4C46" w:rsidP="000260A6">
      <w:pPr>
        <w:tabs>
          <w:tab w:val="left" w:pos="3360"/>
        </w:tabs>
        <w:spacing w:after="0"/>
        <w:rPr>
          <w:rFonts w:ascii="Arial" w:hAnsi="Arial" w:cs="Arial"/>
          <w:sz w:val="24"/>
          <w:szCs w:val="24"/>
        </w:rPr>
      </w:pPr>
    </w:p>
    <w:p w14:paraId="12F43CB1" w14:textId="77777777" w:rsidR="008D4C46" w:rsidRDefault="008D4C46" w:rsidP="000260A6">
      <w:pPr>
        <w:tabs>
          <w:tab w:val="left" w:pos="3360"/>
        </w:tabs>
        <w:spacing w:after="0"/>
        <w:rPr>
          <w:rFonts w:ascii="Arial" w:hAnsi="Arial" w:cs="Arial"/>
          <w:sz w:val="24"/>
          <w:szCs w:val="24"/>
        </w:rPr>
      </w:pPr>
    </w:p>
    <w:p w14:paraId="40069F71" w14:textId="77777777" w:rsidR="008D4C46" w:rsidRDefault="008D4C46" w:rsidP="000260A6">
      <w:pPr>
        <w:tabs>
          <w:tab w:val="left" w:pos="3360"/>
        </w:tabs>
        <w:spacing w:after="0"/>
        <w:rPr>
          <w:rFonts w:ascii="Arial" w:hAnsi="Arial" w:cs="Arial"/>
          <w:sz w:val="24"/>
          <w:szCs w:val="24"/>
        </w:rPr>
      </w:pPr>
    </w:p>
    <w:p w14:paraId="4F058A9B" w14:textId="3EC8FFB5" w:rsidR="00343B9A" w:rsidRDefault="008D4C46" w:rsidP="000260A6">
      <w:pPr>
        <w:tabs>
          <w:tab w:val="left" w:pos="3360"/>
        </w:tabs>
        <w:spacing w:after="0"/>
        <w:rPr>
          <w:rFonts w:ascii="Arial" w:hAnsi="Arial" w:cs="Arial"/>
          <w:sz w:val="24"/>
          <w:szCs w:val="24"/>
        </w:rPr>
      </w:pPr>
      <w:r>
        <w:rPr>
          <w:rFonts w:ascii="Arial" w:hAnsi="Arial" w:cs="Arial"/>
          <w:sz w:val="24"/>
          <w:szCs w:val="24"/>
        </w:rPr>
        <w:t>This messaging should bring to the c</w:t>
      </w:r>
      <w:r w:rsidR="00EB775E">
        <w:rPr>
          <w:rFonts w:ascii="Arial" w:hAnsi="Arial" w:cs="Arial"/>
          <w:sz w:val="24"/>
          <w:szCs w:val="24"/>
        </w:rPr>
        <w:t>ommunity</w:t>
      </w:r>
      <w:r>
        <w:rPr>
          <w:rFonts w:ascii="Arial" w:hAnsi="Arial" w:cs="Arial"/>
          <w:sz w:val="24"/>
          <w:szCs w:val="24"/>
        </w:rPr>
        <w:t>,</w:t>
      </w:r>
      <w:r w:rsidR="00EB775E">
        <w:rPr>
          <w:rFonts w:ascii="Arial" w:hAnsi="Arial" w:cs="Arial"/>
          <w:sz w:val="24"/>
          <w:szCs w:val="24"/>
        </w:rPr>
        <w:t xml:space="preserve"> awareness of all aspects the library:</w:t>
      </w:r>
    </w:p>
    <w:p w14:paraId="41DEA09B" w14:textId="1B7DD8B4" w:rsidR="00EB775E" w:rsidRDefault="00EB775E" w:rsidP="000260A6">
      <w:pPr>
        <w:tabs>
          <w:tab w:val="left" w:pos="3360"/>
        </w:tabs>
        <w:spacing w:after="0"/>
        <w:rPr>
          <w:rFonts w:ascii="Arial" w:hAnsi="Arial" w:cs="Arial"/>
          <w:sz w:val="24"/>
          <w:szCs w:val="24"/>
        </w:rPr>
      </w:pPr>
      <w:r>
        <w:rPr>
          <w:rFonts w:ascii="Arial" w:hAnsi="Arial" w:cs="Arial"/>
          <w:sz w:val="24"/>
          <w:szCs w:val="24"/>
        </w:rPr>
        <w:t xml:space="preserve">    How is the Library funded</w:t>
      </w:r>
      <w:r w:rsidR="006F090F">
        <w:rPr>
          <w:rFonts w:ascii="Arial" w:hAnsi="Arial" w:cs="Arial"/>
          <w:sz w:val="24"/>
          <w:szCs w:val="24"/>
        </w:rPr>
        <w:t>?</w:t>
      </w:r>
    </w:p>
    <w:p w14:paraId="09F73533" w14:textId="77777777" w:rsidR="00EB775E" w:rsidRDefault="00EB775E" w:rsidP="000260A6">
      <w:pPr>
        <w:tabs>
          <w:tab w:val="left" w:pos="3360"/>
        </w:tabs>
        <w:spacing w:after="0"/>
        <w:rPr>
          <w:rFonts w:ascii="Arial" w:hAnsi="Arial" w:cs="Arial"/>
          <w:sz w:val="24"/>
          <w:szCs w:val="24"/>
        </w:rPr>
      </w:pPr>
      <w:r>
        <w:rPr>
          <w:rFonts w:ascii="Arial" w:hAnsi="Arial" w:cs="Arial"/>
          <w:sz w:val="24"/>
          <w:szCs w:val="24"/>
        </w:rPr>
        <w:t xml:space="preserve">    Who are the Trustees?  What is our role? </w:t>
      </w:r>
    </w:p>
    <w:p w14:paraId="271EE3EE" w14:textId="30146EFF" w:rsidR="00EB775E" w:rsidRDefault="00EB775E" w:rsidP="000260A6">
      <w:pPr>
        <w:tabs>
          <w:tab w:val="left" w:pos="3360"/>
        </w:tabs>
        <w:spacing w:after="0"/>
        <w:rPr>
          <w:rFonts w:ascii="Arial" w:hAnsi="Arial" w:cs="Arial"/>
          <w:sz w:val="24"/>
          <w:szCs w:val="24"/>
        </w:rPr>
      </w:pPr>
      <w:r>
        <w:rPr>
          <w:rFonts w:ascii="Arial" w:hAnsi="Arial" w:cs="Arial"/>
          <w:sz w:val="24"/>
          <w:szCs w:val="24"/>
        </w:rPr>
        <w:t xml:space="preserve">    The Library staff</w:t>
      </w:r>
      <w:r w:rsidR="007122EE">
        <w:rPr>
          <w:rFonts w:ascii="Arial" w:hAnsi="Arial" w:cs="Arial"/>
          <w:sz w:val="24"/>
          <w:szCs w:val="24"/>
        </w:rPr>
        <w:t>?</w:t>
      </w:r>
    </w:p>
    <w:p w14:paraId="2B3295B1" w14:textId="69D50F99" w:rsidR="00EB775E" w:rsidRDefault="00EB775E" w:rsidP="000260A6">
      <w:pPr>
        <w:tabs>
          <w:tab w:val="left" w:pos="3360"/>
        </w:tabs>
        <w:spacing w:after="0"/>
        <w:rPr>
          <w:rFonts w:ascii="Arial" w:hAnsi="Arial" w:cs="Arial"/>
          <w:sz w:val="24"/>
          <w:szCs w:val="24"/>
        </w:rPr>
      </w:pPr>
      <w:r>
        <w:rPr>
          <w:rFonts w:ascii="Arial" w:hAnsi="Arial" w:cs="Arial"/>
          <w:sz w:val="24"/>
          <w:szCs w:val="24"/>
        </w:rPr>
        <w:t xml:space="preserve">    The Friends </w:t>
      </w:r>
      <w:r w:rsidR="007122EE">
        <w:rPr>
          <w:rFonts w:ascii="Arial" w:hAnsi="Arial" w:cs="Arial"/>
          <w:sz w:val="24"/>
          <w:szCs w:val="24"/>
        </w:rPr>
        <w:t>Group?</w:t>
      </w:r>
    </w:p>
    <w:p w14:paraId="2D2E6E34" w14:textId="2DC4479C" w:rsidR="00EB775E" w:rsidRDefault="00EB775E" w:rsidP="000260A6">
      <w:pPr>
        <w:tabs>
          <w:tab w:val="left" w:pos="3360"/>
        </w:tabs>
        <w:spacing w:after="0"/>
        <w:rPr>
          <w:rFonts w:ascii="Arial" w:hAnsi="Arial" w:cs="Arial"/>
          <w:sz w:val="24"/>
          <w:szCs w:val="24"/>
        </w:rPr>
      </w:pPr>
      <w:r>
        <w:rPr>
          <w:rFonts w:ascii="Arial" w:hAnsi="Arial" w:cs="Arial"/>
          <w:sz w:val="24"/>
          <w:szCs w:val="24"/>
        </w:rPr>
        <w:t xml:space="preserve">    The Foundation</w:t>
      </w:r>
      <w:r w:rsidR="007122EE">
        <w:rPr>
          <w:rFonts w:ascii="Arial" w:hAnsi="Arial" w:cs="Arial"/>
          <w:sz w:val="24"/>
          <w:szCs w:val="24"/>
        </w:rPr>
        <w:t>?</w:t>
      </w:r>
    </w:p>
    <w:p w14:paraId="26A80B25" w14:textId="7ECEBD97" w:rsidR="00EB775E" w:rsidRDefault="00EB775E" w:rsidP="000260A6">
      <w:pPr>
        <w:tabs>
          <w:tab w:val="left" w:pos="3360"/>
        </w:tabs>
        <w:spacing w:after="0"/>
        <w:rPr>
          <w:rFonts w:ascii="Arial" w:hAnsi="Arial" w:cs="Arial"/>
          <w:sz w:val="24"/>
          <w:szCs w:val="24"/>
        </w:rPr>
      </w:pPr>
      <w:r>
        <w:rPr>
          <w:rFonts w:ascii="Arial" w:hAnsi="Arial" w:cs="Arial"/>
          <w:sz w:val="24"/>
          <w:szCs w:val="24"/>
        </w:rPr>
        <w:t xml:space="preserve">    How does the library fit within in the town?</w:t>
      </w:r>
    </w:p>
    <w:p w14:paraId="5C4C3A9F" w14:textId="7371CDD6" w:rsidR="00EB775E" w:rsidRDefault="00EB775E" w:rsidP="000260A6">
      <w:pPr>
        <w:tabs>
          <w:tab w:val="left" w:pos="3360"/>
        </w:tabs>
        <w:spacing w:after="0"/>
        <w:rPr>
          <w:rFonts w:ascii="Arial" w:hAnsi="Arial" w:cs="Arial"/>
          <w:sz w:val="24"/>
          <w:szCs w:val="24"/>
        </w:rPr>
      </w:pPr>
    </w:p>
    <w:p w14:paraId="1FFC7398" w14:textId="77777777" w:rsidR="00CA7697" w:rsidRDefault="00EB775E" w:rsidP="00CA7697">
      <w:pPr>
        <w:tabs>
          <w:tab w:val="left" w:pos="3360"/>
        </w:tabs>
        <w:spacing w:after="0"/>
        <w:rPr>
          <w:rFonts w:ascii="Arial" w:hAnsi="Arial" w:cs="Arial"/>
          <w:sz w:val="24"/>
          <w:szCs w:val="24"/>
        </w:rPr>
      </w:pPr>
      <w:r>
        <w:rPr>
          <w:rFonts w:ascii="Arial" w:hAnsi="Arial" w:cs="Arial"/>
          <w:sz w:val="24"/>
          <w:szCs w:val="24"/>
        </w:rPr>
        <w:t>The Library Trustees can start on this initiative now.</w:t>
      </w:r>
    </w:p>
    <w:p w14:paraId="0759604A" w14:textId="73B54865" w:rsidR="00CA7697" w:rsidRDefault="00CA7697" w:rsidP="00CA7697">
      <w:pPr>
        <w:tabs>
          <w:tab w:val="left" w:pos="3360"/>
        </w:tabs>
        <w:spacing w:after="0"/>
        <w:rPr>
          <w:rFonts w:ascii="Arial" w:hAnsi="Arial" w:cs="Arial"/>
          <w:sz w:val="24"/>
          <w:szCs w:val="24"/>
        </w:rPr>
      </w:pPr>
    </w:p>
    <w:p w14:paraId="0CA7346B" w14:textId="77777777" w:rsidR="008D4C46" w:rsidRDefault="008D4C46" w:rsidP="00CA7697">
      <w:pPr>
        <w:tabs>
          <w:tab w:val="left" w:pos="3360"/>
        </w:tabs>
        <w:spacing w:after="0"/>
        <w:rPr>
          <w:rFonts w:ascii="Arial" w:hAnsi="Arial" w:cs="Arial"/>
          <w:sz w:val="24"/>
          <w:szCs w:val="24"/>
        </w:rPr>
      </w:pPr>
    </w:p>
    <w:p w14:paraId="5B0699B2" w14:textId="6219047D" w:rsidR="00FD24ED" w:rsidRPr="00CA7697" w:rsidRDefault="00932C5A" w:rsidP="00CA7697">
      <w:pPr>
        <w:tabs>
          <w:tab w:val="left" w:pos="3360"/>
        </w:tabs>
        <w:spacing w:after="0"/>
        <w:rPr>
          <w:rFonts w:ascii="Arial" w:hAnsi="Arial" w:cs="Arial"/>
          <w:sz w:val="24"/>
          <w:szCs w:val="24"/>
        </w:rPr>
      </w:pPr>
      <w:r w:rsidRPr="00CA7697">
        <w:rPr>
          <w:rFonts w:ascii="Arial" w:hAnsi="Arial" w:cs="Arial"/>
          <w:sz w:val="24"/>
          <w:szCs w:val="24"/>
        </w:rPr>
        <w:t xml:space="preserve">Ron </w:t>
      </w:r>
      <w:r w:rsidR="00CA7697">
        <w:rPr>
          <w:rFonts w:ascii="Arial" w:hAnsi="Arial" w:cs="Arial"/>
          <w:sz w:val="24"/>
          <w:szCs w:val="24"/>
        </w:rPr>
        <w:t xml:space="preserve">Lamarre </w:t>
      </w:r>
      <w:r w:rsidRPr="00CA7697">
        <w:rPr>
          <w:rFonts w:ascii="Arial" w:hAnsi="Arial" w:cs="Arial"/>
          <w:sz w:val="24"/>
          <w:szCs w:val="24"/>
        </w:rPr>
        <w:t xml:space="preserve">offers his congratulation on </w:t>
      </w:r>
      <w:r w:rsidR="008D4C46">
        <w:rPr>
          <w:rFonts w:ascii="Arial" w:hAnsi="Arial" w:cs="Arial"/>
          <w:sz w:val="24"/>
          <w:szCs w:val="24"/>
        </w:rPr>
        <w:t xml:space="preserve">what he calls </w:t>
      </w:r>
      <w:r w:rsidRPr="00CA7697">
        <w:rPr>
          <w:rFonts w:ascii="Arial" w:hAnsi="Arial" w:cs="Arial"/>
          <w:sz w:val="24"/>
          <w:szCs w:val="24"/>
        </w:rPr>
        <w:t>our first step.</w:t>
      </w:r>
    </w:p>
    <w:p w14:paraId="7917C858" w14:textId="206DD0FB" w:rsidR="00932C5A" w:rsidRDefault="00932C5A" w:rsidP="00593339">
      <w:pPr>
        <w:tabs>
          <w:tab w:val="left" w:pos="3360"/>
        </w:tabs>
        <w:spacing w:after="0"/>
        <w:rPr>
          <w:rFonts w:ascii="Arial" w:hAnsi="Arial" w:cs="Arial"/>
          <w:sz w:val="24"/>
          <w:szCs w:val="24"/>
        </w:rPr>
      </w:pPr>
    </w:p>
    <w:p w14:paraId="2FF6EE26" w14:textId="408C5129" w:rsidR="00932C5A" w:rsidRDefault="00932C5A" w:rsidP="00593339">
      <w:pPr>
        <w:tabs>
          <w:tab w:val="left" w:pos="3360"/>
        </w:tabs>
        <w:spacing w:after="0"/>
        <w:rPr>
          <w:rFonts w:ascii="Arial" w:hAnsi="Arial" w:cs="Arial"/>
          <w:sz w:val="24"/>
          <w:szCs w:val="24"/>
        </w:rPr>
      </w:pPr>
      <w:r>
        <w:rPr>
          <w:rFonts w:ascii="Arial" w:hAnsi="Arial" w:cs="Arial"/>
          <w:sz w:val="24"/>
          <w:szCs w:val="24"/>
        </w:rPr>
        <w:t>What are the next steps?</w:t>
      </w:r>
    </w:p>
    <w:p w14:paraId="62126417" w14:textId="0D0ABEA4" w:rsidR="00932C5A" w:rsidRDefault="00932C5A" w:rsidP="00593339">
      <w:pPr>
        <w:tabs>
          <w:tab w:val="left" w:pos="3360"/>
        </w:tabs>
        <w:spacing w:after="0"/>
        <w:rPr>
          <w:rFonts w:ascii="Arial" w:hAnsi="Arial" w:cs="Arial"/>
          <w:sz w:val="24"/>
          <w:szCs w:val="24"/>
        </w:rPr>
      </w:pPr>
      <w:r>
        <w:rPr>
          <w:rFonts w:ascii="Arial" w:hAnsi="Arial" w:cs="Arial"/>
          <w:sz w:val="24"/>
          <w:szCs w:val="24"/>
        </w:rPr>
        <w:t xml:space="preserve"> </w:t>
      </w:r>
    </w:p>
    <w:p w14:paraId="704041AA" w14:textId="45D72EBB" w:rsidR="00932C5A" w:rsidRDefault="00CA7697" w:rsidP="00593339">
      <w:pPr>
        <w:tabs>
          <w:tab w:val="left" w:pos="3360"/>
        </w:tabs>
        <w:spacing w:after="0"/>
        <w:rPr>
          <w:rFonts w:ascii="Arial" w:hAnsi="Arial" w:cs="Arial"/>
          <w:sz w:val="24"/>
          <w:szCs w:val="24"/>
        </w:rPr>
      </w:pPr>
      <w:r>
        <w:rPr>
          <w:rFonts w:ascii="Arial" w:hAnsi="Arial" w:cs="Arial"/>
          <w:sz w:val="24"/>
          <w:szCs w:val="24"/>
        </w:rPr>
        <w:t xml:space="preserve">Ron makes the statement </w:t>
      </w:r>
      <w:r w:rsidR="00932C5A">
        <w:rPr>
          <w:rFonts w:ascii="Arial" w:hAnsi="Arial" w:cs="Arial"/>
          <w:sz w:val="24"/>
          <w:szCs w:val="24"/>
        </w:rPr>
        <w:t>that the March vote show</w:t>
      </w:r>
      <w:r w:rsidR="007122EE">
        <w:rPr>
          <w:rFonts w:ascii="Arial" w:hAnsi="Arial" w:cs="Arial"/>
          <w:sz w:val="24"/>
          <w:szCs w:val="24"/>
        </w:rPr>
        <w:t>s</w:t>
      </w:r>
      <w:r w:rsidR="00932C5A">
        <w:rPr>
          <w:rFonts w:ascii="Arial" w:hAnsi="Arial" w:cs="Arial"/>
          <w:sz w:val="24"/>
          <w:szCs w:val="24"/>
        </w:rPr>
        <w:t xml:space="preserve"> the town supports the library.</w:t>
      </w:r>
    </w:p>
    <w:p w14:paraId="0EE74BE4" w14:textId="52B3E542" w:rsidR="00932C5A" w:rsidRDefault="00932C5A" w:rsidP="00593339">
      <w:pPr>
        <w:tabs>
          <w:tab w:val="left" w:pos="3360"/>
        </w:tabs>
        <w:spacing w:after="0"/>
        <w:rPr>
          <w:rFonts w:ascii="Arial" w:hAnsi="Arial" w:cs="Arial"/>
          <w:sz w:val="24"/>
          <w:szCs w:val="24"/>
        </w:rPr>
      </w:pPr>
    </w:p>
    <w:p w14:paraId="77150232" w14:textId="7DE646CD" w:rsidR="005162AB" w:rsidRDefault="008D4C46" w:rsidP="00593339">
      <w:pPr>
        <w:tabs>
          <w:tab w:val="left" w:pos="3360"/>
        </w:tabs>
        <w:spacing w:after="0"/>
        <w:rPr>
          <w:rFonts w:ascii="Arial" w:hAnsi="Arial" w:cs="Arial"/>
          <w:sz w:val="24"/>
          <w:szCs w:val="24"/>
        </w:rPr>
      </w:pPr>
      <w:r>
        <w:rPr>
          <w:rFonts w:ascii="Arial" w:hAnsi="Arial" w:cs="Arial"/>
          <w:sz w:val="24"/>
          <w:szCs w:val="24"/>
        </w:rPr>
        <w:t>The group begins a discussion</w:t>
      </w:r>
      <w:r w:rsidR="00932C5A">
        <w:rPr>
          <w:rFonts w:ascii="Arial" w:hAnsi="Arial" w:cs="Arial"/>
          <w:sz w:val="24"/>
          <w:szCs w:val="24"/>
        </w:rPr>
        <w:t xml:space="preserve"> of what type of contract is needed in moving forward. </w:t>
      </w:r>
      <w:r w:rsidR="00963CA3">
        <w:rPr>
          <w:rFonts w:ascii="Arial" w:hAnsi="Arial" w:cs="Arial"/>
          <w:sz w:val="24"/>
          <w:szCs w:val="24"/>
        </w:rPr>
        <w:t xml:space="preserve">Since </w:t>
      </w:r>
      <w:r w:rsidR="005162AB">
        <w:rPr>
          <w:rFonts w:ascii="Arial" w:hAnsi="Arial" w:cs="Arial"/>
          <w:sz w:val="24"/>
          <w:szCs w:val="24"/>
        </w:rPr>
        <w:t>J</w:t>
      </w:r>
      <w:r w:rsidR="00DC0BBC">
        <w:rPr>
          <w:rFonts w:ascii="Arial" w:hAnsi="Arial" w:cs="Arial"/>
          <w:sz w:val="24"/>
          <w:szCs w:val="24"/>
        </w:rPr>
        <w:t>acqui</w:t>
      </w:r>
      <w:bookmarkStart w:id="0" w:name="_GoBack"/>
      <w:bookmarkEnd w:id="0"/>
      <w:r w:rsidR="005162AB">
        <w:rPr>
          <w:rFonts w:ascii="Arial" w:hAnsi="Arial" w:cs="Arial"/>
          <w:sz w:val="24"/>
          <w:szCs w:val="24"/>
        </w:rPr>
        <w:t xml:space="preserve"> </w:t>
      </w:r>
      <w:r w:rsidR="00963CA3">
        <w:rPr>
          <w:rFonts w:ascii="Arial" w:hAnsi="Arial" w:cs="Arial"/>
          <w:sz w:val="24"/>
          <w:szCs w:val="24"/>
        </w:rPr>
        <w:t>did not</w:t>
      </w:r>
      <w:r w:rsidR="005162AB">
        <w:rPr>
          <w:rFonts w:ascii="Arial" w:hAnsi="Arial" w:cs="Arial"/>
          <w:sz w:val="24"/>
          <w:szCs w:val="24"/>
        </w:rPr>
        <w:t xml:space="preserve"> atte</w:t>
      </w:r>
      <w:r w:rsidR="00963CA3">
        <w:rPr>
          <w:rFonts w:ascii="Arial" w:hAnsi="Arial" w:cs="Arial"/>
          <w:sz w:val="24"/>
          <w:szCs w:val="24"/>
        </w:rPr>
        <w:t xml:space="preserve">nd the meeting the discussion centered around different </w:t>
      </w:r>
      <w:r w:rsidR="005162AB">
        <w:rPr>
          <w:rFonts w:ascii="Arial" w:hAnsi="Arial" w:cs="Arial"/>
          <w:sz w:val="24"/>
          <w:szCs w:val="24"/>
        </w:rPr>
        <w:t xml:space="preserve">options on how to move forward.  The Trustees will be meeting on Tuesday and decisions on how to move forward </w:t>
      </w:r>
      <w:r w:rsidR="00963CA3">
        <w:rPr>
          <w:rFonts w:ascii="Arial" w:hAnsi="Arial" w:cs="Arial"/>
          <w:sz w:val="24"/>
          <w:szCs w:val="24"/>
        </w:rPr>
        <w:t>voted on then</w:t>
      </w:r>
      <w:r w:rsidR="005162AB">
        <w:rPr>
          <w:rFonts w:ascii="Arial" w:hAnsi="Arial" w:cs="Arial"/>
          <w:sz w:val="24"/>
          <w:szCs w:val="24"/>
        </w:rPr>
        <w:t xml:space="preserve">.  </w:t>
      </w:r>
    </w:p>
    <w:p w14:paraId="7017F20A" w14:textId="77777777" w:rsidR="00963CA3" w:rsidRDefault="00963CA3" w:rsidP="00593339">
      <w:pPr>
        <w:tabs>
          <w:tab w:val="left" w:pos="3360"/>
        </w:tabs>
        <w:spacing w:after="0"/>
        <w:rPr>
          <w:rFonts w:ascii="Arial" w:hAnsi="Arial" w:cs="Arial"/>
          <w:sz w:val="24"/>
          <w:szCs w:val="24"/>
        </w:rPr>
      </w:pPr>
    </w:p>
    <w:p w14:paraId="30884CB0" w14:textId="68D678B8" w:rsidR="005162AB" w:rsidRDefault="00963CA3" w:rsidP="00593339">
      <w:pPr>
        <w:tabs>
          <w:tab w:val="left" w:pos="3360"/>
        </w:tabs>
        <w:spacing w:after="0"/>
        <w:rPr>
          <w:rFonts w:ascii="Arial" w:hAnsi="Arial" w:cs="Arial"/>
          <w:sz w:val="24"/>
          <w:szCs w:val="24"/>
        </w:rPr>
      </w:pPr>
      <w:r>
        <w:rPr>
          <w:rFonts w:ascii="Arial" w:hAnsi="Arial" w:cs="Arial"/>
          <w:sz w:val="24"/>
          <w:szCs w:val="24"/>
        </w:rPr>
        <w:t>The group r</w:t>
      </w:r>
      <w:r w:rsidR="00932C5A">
        <w:rPr>
          <w:rFonts w:ascii="Arial" w:hAnsi="Arial" w:cs="Arial"/>
          <w:sz w:val="24"/>
          <w:szCs w:val="24"/>
        </w:rPr>
        <w:t>eview</w:t>
      </w:r>
      <w:r w:rsidR="005162AB">
        <w:rPr>
          <w:rFonts w:ascii="Arial" w:hAnsi="Arial" w:cs="Arial"/>
          <w:sz w:val="24"/>
          <w:szCs w:val="24"/>
        </w:rPr>
        <w:t>ed</w:t>
      </w:r>
      <w:r w:rsidR="00932C5A">
        <w:rPr>
          <w:rFonts w:ascii="Arial" w:hAnsi="Arial" w:cs="Arial"/>
          <w:sz w:val="24"/>
          <w:szCs w:val="24"/>
        </w:rPr>
        <w:t xml:space="preserve"> the documentation provided by BPS (Construction Manager)</w:t>
      </w:r>
      <w:r w:rsidR="005162AB">
        <w:rPr>
          <w:rFonts w:ascii="Arial" w:hAnsi="Arial" w:cs="Arial"/>
          <w:sz w:val="24"/>
          <w:szCs w:val="24"/>
        </w:rPr>
        <w:t>:</w:t>
      </w:r>
    </w:p>
    <w:p w14:paraId="18F48787" w14:textId="77777777" w:rsidR="00CA7697" w:rsidRDefault="00CA7697" w:rsidP="00593339">
      <w:pPr>
        <w:tabs>
          <w:tab w:val="left" w:pos="3360"/>
        </w:tabs>
        <w:spacing w:after="0"/>
        <w:rPr>
          <w:rFonts w:ascii="Arial" w:hAnsi="Arial" w:cs="Arial"/>
          <w:sz w:val="24"/>
          <w:szCs w:val="24"/>
        </w:rPr>
      </w:pPr>
    </w:p>
    <w:p w14:paraId="6F935DCF" w14:textId="7DA9D4B1" w:rsidR="005162AB" w:rsidRDefault="005162AB" w:rsidP="005162AB">
      <w:pPr>
        <w:pStyle w:val="ListParagraph"/>
        <w:numPr>
          <w:ilvl w:val="0"/>
          <w:numId w:val="3"/>
        </w:numPr>
        <w:tabs>
          <w:tab w:val="left" w:pos="3360"/>
        </w:tabs>
        <w:spacing w:after="0"/>
        <w:rPr>
          <w:rFonts w:ascii="Arial" w:hAnsi="Arial" w:cs="Arial"/>
          <w:sz w:val="24"/>
          <w:szCs w:val="24"/>
        </w:rPr>
      </w:pPr>
      <w:r>
        <w:rPr>
          <w:rFonts w:ascii="Arial" w:hAnsi="Arial" w:cs="Arial"/>
          <w:sz w:val="24"/>
          <w:szCs w:val="24"/>
        </w:rPr>
        <w:t xml:space="preserve"> North Hampton Library Addition &amp; Renovation</w:t>
      </w:r>
    </w:p>
    <w:p w14:paraId="77517A04" w14:textId="06E214DF" w:rsidR="005162AB" w:rsidRDefault="005162AB" w:rsidP="005162AB">
      <w:pPr>
        <w:pStyle w:val="ListParagraph"/>
        <w:numPr>
          <w:ilvl w:val="0"/>
          <w:numId w:val="3"/>
        </w:numPr>
        <w:tabs>
          <w:tab w:val="left" w:pos="3360"/>
        </w:tabs>
        <w:spacing w:after="0"/>
        <w:rPr>
          <w:rFonts w:ascii="Arial" w:hAnsi="Arial" w:cs="Arial"/>
          <w:sz w:val="24"/>
          <w:szCs w:val="24"/>
        </w:rPr>
      </w:pPr>
      <w:r>
        <w:rPr>
          <w:rFonts w:ascii="Arial" w:hAnsi="Arial" w:cs="Arial"/>
          <w:sz w:val="24"/>
          <w:szCs w:val="24"/>
        </w:rPr>
        <w:t xml:space="preserve"> North Hampton Library Addition &amp; Renovation Cost Study</w:t>
      </w:r>
    </w:p>
    <w:p w14:paraId="2A476350" w14:textId="39AF8F9D" w:rsidR="00963CA3" w:rsidRPr="00963CA3" w:rsidRDefault="00963CA3" w:rsidP="00963CA3">
      <w:pPr>
        <w:pStyle w:val="ListParagraph"/>
        <w:tabs>
          <w:tab w:val="left" w:pos="3360"/>
        </w:tabs>
        <w:spacing w:after="0"/>
        <w:ind w:left="564"/>
        <w:rPr>
          <w:rFonts w:ascii="Arial" w:hAnsi="Arial" w:cs="Arial"/>
          <w:i/>
          <w:sz w:val="20"/>
          <w:szCs w:val="20"/>
        </w:rPr>
      </w:pPr>
      <w:r w:rsidRPr="00963CA3">
        <w:rPr>
          <w:rFonts w:ascii="Arial" w:hAnsi="Arial" w:cs="Arial"/>
          <w:i/>
          <w:sz w:val="24"/>
          <w:szCs w:val="24"/>
        </w:rPr>
        <w:t xml:space="preserve">         </w:t>
      </w:r>
      <w:r w:rsidRPr="00963CA3">
        <w:rPr>
          <w:rFonts w:ascii="Arial" w:hAnsi="Arial" w:cs="Arial"/>
          <w:i/>
          <w:sz w:val="20"/>
          <w:szCs w:val="20"/>
        </w:rPr>
        <w:t>(copies of these documents are attached for the record)</w:t>
      </w:r>
    </w:p>
    <w:p w14:paraId="62438C30" w14:textId="6A600426" w:rsidR="00CA7697" w:rsidRDefault="00CA7697" w:rsidP="00CA7697">
      <w:pPr>
        <w:tabs>
          <w:tab w:val="left" w:pos="3360"/>
        </w:tabs>
        <w:spacing w:after="0"/>
        <w:rPr>
          <w:rFonts w:ascii="Arial" w:hAnsi="Arial" w:cs="Arial"/>
          <w:sz w:val="24"/>
          <w:szCs w:val="24"/>
        </w:rPr>
      </w:pPr>
    </w:p>
    <w:p w14:paraId="008C15C1" w14:textId="7F8F2E82" w:rsidR="00CA7697" w:rsidRDefault="00963CA3" w:rsidP="00CA7697">
      <w:pPr>
        <w:tabs>
          <w:tab w:val="left" w:pos="3360"/>
        </w:tabs>
        <w:spacing w:after="0"/>
        <w:rPr>
          <w:rFonts w:ascii="Arial" w:hAnsi="Arial" w:cs="Arial"/>
          <w:sz w:val="24"/>
          <w:szCs w:val="24"/>
        </w:rPr>
      </w:pPr>
      <w:r>
        <w:rPr>
          <w:rFonts w:ascii="Arial" w:hAnsi="Arial" w:cs="Arial"/>
          <w:sz w:val="24"/>
          <w:szCs w:val="24"/>
        </w:rPr>
        <w:t>The group discussed</w:t>
      </w:r>
      <w:r w:rsidR="00CA7697">
        <w:rPr>
          <w:rFonts w:ascii="Arial" w:hAnsi="Arial" w:cs="Arial"/>
          <w:sz w:val="24"/>
          <w:szCs w:val="24"/>
        </w:rPr>
        <w:t xml:space="preserve"> when is the best time for us to go in front of the Select Board, </w:t>
      </w:r>
      <w:r w:rsidR="002A631B">
        <w:rPr>
          <w:rFonts w:ascii="Arial" w:hAnsi="Arial" w:cs="Arial"/>
          <w:sz w:val="24"/>
          <w:szCs w:val="24"/>
        </w:rPr>
        <w:t xml:space="preserve">Budget Committee, and Planning Board.  It was decided the best time would be </w:t>
      </w:r>
      <w:r>
        <w:rPr>
          <w:rFonts w:ascii="Arial" w:hAnsi="Arial" w:cs="Arial"/>
          <w:sz w:val="24"/>
          <w:szCs w:val="24"/>
        </w:rPr>
        <w:t>during the</w:t>
      </w:r>
      <w:r w:rsidR="002A631B">
        <w:rPr>
          <w:rFonts w:ascii="Arial" w:hAnsi="Arial" w:cs="Arial"/>
          <w:sz w:val="24"/>
          <w:szCs w:val="24"/>
        </w:rPr>
        <w:t xml:space="preserve"> summer.  At the same time</w:t>
      </w:r>
      <w:r w:rsidR="00B03934">
        <w:rPr>
          <w:rFonts w:ascii="Arial" w:hAnsi="Arial" w:cs="Arial"/>
          <w:sz w:val="24"/>
          <w:szCs w:val="24"/>
        </w:rPr>
        <w:t>,</w:t>
      </w:r>
      <w:r w:rsidR="002A631B">
        <w:rPr>
          <w:rFonts w:ascii="Arial" w:hAnsi="Arial" w:cs="Arial"/>
          <w:sz w:val="24"/>
          <w:szCs w:val="24"/>
        </w:rPr>
        <w:t xml:space="preserve"> we are having community meetings, </w:t>
      </w:r>
      <w:r>
        <w:rPr>
          <w:rFonts w:ascii="Arial" w:hAnsi="Arial" w:cs="Arial"/>
          <w:sz w:val="24"/>
          <w:szCs w:val="24"/>
        </w:rPr>
        <w:t xml:space="preserve">meeting with </w:t>
      </w:r>
      <w:r w:rsidR="002A631B">
        <w:rPr>
          <w:rFonts w:ascii="Arial" w:hAnsi="Arial" w:cs="Arial"/>
          <w:sz w:val="24"/>
          <w:szCs w:val="24"/>
        </w:rPr>
        <w:t xml:space="preserve">focus groups and </w:t>
      </w:r>
      <w:r>
        <w:rPr>
          <w:rFonts w:ascii="Arial" w:hAnsi="Arial" w:cs="Arial"/>
          <w:sz w:val="24"/>
          <w:szCs w:val="24"/>
        </w:rPr>
        <w:t xml:space="preserve">the </w:t>
      </w:r>
      <w:r w:rsidR="002A631B">
        <w:rPr>
          <w:rFonts w:ascii="Arial" w:hAnsi="Arial" w:cs="Arial"/>
          <w:sz w:val="24"/>
          <w:szCs w:val="24"/>
        </w:rPr>
        <w:t>sustainability committee we should go in front of each board and committee to get their feedback.</w:t>
      </w:r>
    </w:p>
    <w:p w14:paraId="124ADB9C" w14:textId="5CD7B0A2" w:rsidR="002A631B" w:rsidRDefault="002A631B" w:rsidP="00CA7697">
      <w:pPr>
        <w:tabs>
          <w:tab w:val="left" w:pos="3360"/>
        </w:tabs>
        <w:spacing w:after="0"/>
        <w:rPr>
          <w:rFonts w:ascii="Arial" w:hAnsi="Arial" w:cs="Arial"/>
          <w:sz w:val="24"/>
          <w:szCs w:val="24"/>
        </w:rPr>
      </w:pPr>
    </w:p>
    <w:p w14:paraId="59A02332" w14:textId="4587838B" w:rsidR="002A631B" w:rsidRDefault="00963CA3" w:rsidP="00CA7697">
      <w:pPr>
        <w:tabs>
          <w:tab w:val="left" w:pos="3360"/>
        </w:tabs>
        <w:spacing w:after="0"/>
        <w:rPr>
          <w:rFonts w:ascii="Arial" w:hAnsi="Arial" w:cs="Arial"/>
          <w:sz w:val="24"/>
          <w:szCs w:val="24"/>
        </w:rPr>
      </w:pPr>
      <w:r>
        <w:rPr>
          <w:rFonts w:ascii="Arial" w:hAnsi="Arial" w:cs="Arial"/>
          <w:sz w:val="24"/>
          <w:szCs w:val="24"/>
        </w:rPr>
        <w:t>The group discussed</w:t>
      </w:r>
      <w:r w:rsidR="002A631B">
        <w:rPr>
          <w:rFonts w:ascii="Arial" w:hAnsi="Arial" w:cs="Arial"/>
          <w:sz w:val="24"/>
          <w:szCs w:val="24"/>
        </w:rPr>
        <w:t xml:space="preserve"> that the Board of Trustee’s have a position on Capital Improvement Committee (CIP).  </w:t>
      </w:r>
      <w:r w:rsidR="00A04720">
        <w:rPr>
          <w:rFonts w:ascii="Arial" w:hAnsi="Arial" w:cs="Arial"/>
          <w:sz w:val="24"/>
          <w:szCs w:val="24"/>
        </w:rPr>
        <w:t>Currently, t</w:t>
      </w:r>
      <w:r w:rsidR="002A631B">
        <w:rPr>
          <w:rFonts w:ascii="Arial" w:hAnsi="Arial" w:cs="Arial"/>
          <w:sz w:val="24"/>
          <w:szCs w:val="24"/>
        </w:rPr>
        <w:t>here is no designated trustee for CIP</w:t>
      </w:r>
      <w:r w:rsidR="00A04720">
        <w:rPr>
          <w:rFonts w:ascii="Arial" w:hAnsi="Arial" w:cs="Arial"/>
          <w:sz w:val="24"/>
          <w:szCs w:val="24"/>
        </w:rPr>
        <w:t xml:space="preserve">.  We need to appoint a Trustee to the position </w:t>
      </w:r>
      <w:r w:rsidR="005779A7">
        <w:rPr>
          <w:rFonts w:ascii="Arial" w:hAnsi="Arial" w:cs="Arial"/>
          <w:sz w:val="24"/>
          <w:szCs w:val="24"/>
        </w:rPr>
        <w:t>at Tuesday’s meeting.</w:t>
      </w:r>
    </w:p>
    <w:p w14:paraId="112EC89C" w14:textId="4AD2B10F" w:rsidR="002A631B" w:rsidRDefault="002A631B" w:rsidP="00CA7697">
      <w:pPr>
        <w:tabs>
          <w:tab w:val="left" w:pos="3360"/>
        </w:tabs>
        <w:spacing w:after="0"/>
        <w:rPr>
          <w:rFonts w:ascii="Arial" w:hAnsi="Arial" w:cs="Arial"/>
          <w:sz w:val="24"/>
          <w:szCs w:val="24"/>
        </w:rPr>
      </w:pPr>
    </w:p>
    <w:p w14:paraId="0FDF629F" w14:textId="41803E8B" w:rsidR="002A631B" w:rsidRDefault="002A631B" w:rsidP="00CA7697">
      <w:pPr>
        <w:tabs>
          <w:tab w:val="left" w:pos="3360"/>
        </w:tabs>
        <w:spacing w:after="0"/>
        <w:rPr>
          <w:rFonts w:ascii="Arial" w:hAnsi="Arial" w:cs="Arial"/>
          <w:sz w:val="24"/>
          <w:szCs w:val="24"/>
        </w:rPr>
      </w:pPr>
      <w:r>
        <w:rPr>
          <w:rFonts w:ascii="Arial" w:hAnsi="Arial" w:cs="Arial"/>
          <w:sz w:val="24"/>
          <w:szCs w:val="24"/>
        </w:rPr>
        <w:t>Ron will draft</w:t>
      </w:r>
      <w:r w:rsidR="00B03934">
        <w:rPr>
          <w:rFonts w:ascii="Arial" w:hAnsi="Arial" w:cs="Arial"/>
          <w:sz w:val="24"/>
          <w:szCs w:val="24"/>
        </w:rPr>
        <w:t xml:space="preserve"> up a contract and will have it submitted to</w:t>
      </w:r>
      <w:r w:rsidR="00963CA3">
        <w:rPr>
          <w:rFonts w:ascii="Arial" w:hAnsi="Arial" w:cs="Arial"/>
          <w:sz w:val="24"/>
          <w:szCs w:val="24"/>
        </w:rPr>
        <w:t xml:space="preserve"> </w:t>
      </w:r>
      <w:r w:rsidR="00B03934">
        <w:rPr>
          <w:rFonts w:ascii="Arial" w:hAnsi="Arial" w:cs="Arial"/>
          <w:sz w:val="24"/>
          <w:szCs w:val="24"/>
        </w:rPr>
        <w:t>by Monday for review by the Board at Tuesday’s meeting.</w:t>
      </w:r>
      <w:r>
        <w:rPr>
          <w:rFonts w:ascii="Arial" w:hAnsi="Arial" w:cs="Arial"/>
          <w:sz w:val="24"/>
          <w:szCs w:val="24"/>
        </w:rPr>
        <w:t xml:space="preserve"> </w:t>
      </w:r>
    </w:p>
    <w:p w14:paraId="733B24DF" w14:textId="3F02706B" w:rsidR="00B03934" w:rsidRDefault="00B03934" w:rsidP="00CA7697">
      <w:pPr>
        <w:tabs>
          <w:tab w:val="left" w:pos="3360"/>
        </w:tabs>
        <w:spacing w:after="0"/>
        <w:rPr>
          <w:rFonts w:ascii="Arial" w:hAnsi="Arial" w:cs="Arial"/>
          <w:sz w:val="24"/>
          <w:szCs w:val="24"/>
        </w:rPr>
      </w:pPr>
    </w:p>
    <w:p w14:paraId="5B9F7C3B" w14:textId="2C663330" w:rsidR="00B03934" w:rsidRDefault="00963CA3" w:rsidP="00CA7697">
      <w:pPr>
        <w:tabs>
          <w:tab w:val="left" w:pos="3360"/>
        </w:tabs>
        <w:spacing w:after="0"/>
        <w:rPr>
          <w:rFonts w:ascii="Arial" w:hAnsi="Arial" w:cs="Arial"/>
          <w:sz w:val="24"/>
          <w:szCs w:val="24"/>
        </w:rPr>
      </w:pPr>
      <w:r>
        <w:rPr>
          <w:rFonts w:ascii="Arial" w:hAnsi="Arial" w:cs="Arial"/>
          <w:sz w:val="24"/>
          <w:szCs w:val="24"/>
        </w:rPr>
        <w:t>The group discussed</w:t>
      </w:r>
      <w:r w:rsidR="00B03934">
        <w:rPr>
          <w:rFonts w:ascii="Arial" w:hAnsi="Arial" w:cs="Arial"/>
          <w:sz w:val="24"/>
          <w:szCs w:val="24"/>
        </w:rPr>
        <w:t xml:space="preserve"> the project position of “Clerk of the Works” and what different option there are.  BPS was the construction manager on the school </w:t>
      </w:r>
      <w:r>
        <w:rPr>
          <w:rFonts w:ascii="Arial" w:hAnsi="Arial" w:cs="Arial"/>
          <w:sz w:val="24"/>
          <w:szCs w:val="24"/>
        </w:rPr>
        <w:t>renovation,</w:t>
      </w:r>
      <w:r w:rsidR="00B03934">
        <w:rPr>
          <w:rFonts w:ascii="Arial" w:hAnsi="Arial" w:cs="Arial"/>
          <w:sz w:val="24"/>
          <w:szCs w:val="24"/>
        </w:rPr>
        <w:t xml:space="preserve"> and it might be helpful to inquire whether they had a “Clerk of Works”</w:t>
      </w:r>
      <w:r w:rsidR="00A04720">
        <w:rPr>
          <w:rFonts w:ascii="Arial" w:hAnsi="Arial" w:cs="Arial"/>
          <w:sz w:val="24"/>
          <w:szCs w:val="24"/>
        </w:rPr>
        <w:t xml:space="preserve"> on that project</w:t>
      </w:r>
      <w:r w:rsidR="00B03934">
        <w:rPr>
          <w:rFonts w:ascii="Arial" w:hAnsi="Arial" w:cs="Arial"/>
          <w:sz w:val="24"/>
          <w:szCs w:val="24"/>
        </w:rPr>
        <w:t>.</w:t>
      </w:r>
    </w:p>
    <w:p w14:paraId="29CC0234" w14:textId="127D42DC" w:rsidR="00B03934" w:rsidRDefault="00B03934" w:rsidP="00CA7697">
      <w:pPr>
        <w:tabs>
          <w:tab w:val="left" w:pos="3360"/>
        </w:tabs>
        <w:spacing w:after="0"/>
        <w:rPr>
          <w:rFonts w:ascii="Arial" w:hAnsi="Arial" w:cs="Arial"/>
          <w:sz w:val="24"/>
          <w:szCs w:val="24"/>
        </w:rPr>
      </w:pPr>
    </w:p>
    <w:p w14:paraId="6A7AADB6" w14:textId="22904040" w:rsidR="00B03934" w:rsidRDefault="00B03934" w:rsidP="00CA7697">
      <w:pPr>
        <w:tabs>
          <w:tab w:val="left" w:pos="3360"/>
        </w:tabs>
        <w:spacing w:after="0"/>
        <w:rPr>
          <w:rFonts w:ascii="Arial" w:hAnsi="Arial" w:cs="Arial"/>
          <w:sz w:val="24"/>
          <w:szCs w:val="24"/>
        </w:rPr>
      </w:pPr>
      <w:r>
        <w:rPr>
          <w:rFonts w:ascii="Arial" w:hAnsi="Arial" w:cs="Arial"/>
          <w:sz w:val="24"/>
          <w:szCs w:val="24"/>
        </w:rPr>
        <w:t xml:space="preserve">Ron suggested because this project will be a phased </w:t>
      </w:r>
      <w:r w:rsidR="007122EE">
        <w:rPr>
          <w:rFonts w:ascii="Arial" w:hAnsi="Arial" w:cs="Arial"/>
          <w:sz w:val="24"/>
          <w:szCs w:val="24"/>
        </w:rPr>
        <w:t xml:space="preserve">occupied renovation, he suggest that we obtain a 2-year warranty. </w:t>
      </w:r>
    </w:p>
    <w:p w14:paraId="12FD9B10" w14:textId="77777777" w:rsidR="00A04720" w:rsidRPr="00CA7697" w:rsidRDefault="00A04720" w:rsidP="00CA7697">
      <w:pPr>
        <w:tabs>
          <w:tab w:val="left" w:pos="3360"/>
        </w:tabs>
        <w:spacing w:after="0"/>
        <w:rPr>
          <w:rFonts w:ascii="Arial" w:hAnsi="Arial" w:cs="Arial"/>
          <w:sz w:val="24"/>
          <w:szCs w:val="24"/>
        </w:rPr>
      </w:pPr>
    </w:p>
    <w:p w14:paraId="18D62A78" w14:textId="0ED104F0" w:rsidR="000068F7" w:rsidRDefault="000068F7" w:rsidP="000068F7">
      <w:pPr>
        <w:tabs>
          <w:tab w:val="left" w:pos="3360"/>
        </w:tabs>
        <w:spacing w:after="0"/>
        <w:rPr>
          <w:rFonts w:ascii="Arial" w:hAnsi="Arial" w:cs="Arial"/>
          <w:sz w:val="24"/>
          <w:szCs w:val="24"/>
        </w:rPr>
      </w:pPr>
      <w:r>
        <w:rPr>
          <w:rFonts w:ascii="Arial" w:hAnsi="Arial" w:cs="Arial"/>
          <w:sz w:val="24"/>
          <w:szCs w:val="24"/>
        </w:rPr>
        <w:t xml:space="preserve">There was a short discussion </w:t>
      </w:r>
      <w:r w:rsidR="00A04720">
        <w:rPr>
          <w:rFonts w:ascii="Arial" w:hAnsi="Arial" w:cs="Arial"/>
          <w:sz w:val="24"/>
          <w:szCs w:val="24"/>
        </w:rPr>
        <w:t xml:space="preserve">on required </w:t>
      </w:r>
      <w:r>
        <w:rPr>
          <w:rFonts w:ascii="Arial" w:hAnsi="Arial" w:cs="Arial"/>
          <w:sz w:val="24"/>
          <w:szCs w:val="24"/>
        </w:rPr>
        <w:t xml:space="preserve">budgets outside of BPS contract.  </w:t>
      </w:r>
      <w:r w:rsidR="00F309AD">
        <w:rPr>
          <w:rFonts w:ascii="Arial" w:hAnsi="Arial" w:cs="Arial"/>
          <w:sz w:val="24"/>
          <w:szCs w:val="24"/>
        </w:rPr>
        <w:t>Ron will cover these in the contract in detail.</w:t>
      </w:r>
    </w:p>
    <w:p w14:paraId="02D92527" w14:textId="5F72F0CE" w:rsidR="006F090F" w:rsidRDefault="006F090F" w:rsidP="000068F7">
      <w:pPr>
        <w:tabs>
          <w:tab w:val="left" w:pos="3360"/>
        </w:tabs>
        <w:spacing w:after="0"/>
        <w:rPr>
          <w:rFonts w:ascii="Arial" w:hAnsi="Arial" w:cs="Arial"/>
          <w:sz w:val="24"/>
          <w:szCs w:val="24"/>
        </w:rPr>
      </w:pPr>
    </w:p>
    <w:p w14:paraId="578CEC0C" w14:textId="6C25333D" w:rsidR="006F090F" w:rsidRDefault="006F090F" w:rsidP="000068F7">
      <w:pPr>
        <w:tabs>
          <w:tab w:val="left" w:pos="3360"/>
        </w:tabs>
        <w:spacing w:after="0"/>
        <w:rPr>
          <w:rFonts w:ascii="Arial" w:hAnsi="Arial" w:cs="Arial"/>
          <w:sz w:val="24"/>
          <w:szCs w:val="24"/>
        </w:rPr>
      </w:pPr>
      <w:r>
        <w:rPr>
          <w:rFonts w:ascii="Arial" w:hAnsi="Arial" w:cs="Arial"/>
          <w:sz w:val="24"/>
          <w:szCs w:val="24"/>
        </w:rPr>
        <w:t>Ron will provide a copy of the contract with edit tracking so our attorney can see what has been edited from the standard boiler plate contract.</w:t>
      </w:r>
    </w:p>
    <w:p w14:paraId="6A2B9A47" w14:textId="25CA7E05" w:rsidR="005E7461" w:rsidRDefault="005E7461" w:rsidP="000068F7">
      <w:pPr>
        <w:tabs>
          <w:tab w:val="left" w:pos="3360"/>
        </w:tabs>
        <w:spacing w:after="0"/>
        <w:rPr>
          <w:rFonts w:ascii="Arial" w:hAnsi="Arial" w:cs="Arial"/>
          <w:sz w:val="24"/>
          <w:szCs w:val="24"/>
        </w:rPr>
      </w:pPr>
    </w:p>
    <w:p w14:paraId="645152B1" w14:textId="483126EA" w:rsidR="005E7461" w:rsidRDefault="00A04720" w:rsidP="000068F7">
      <w:pPr>
        <w:tabs>
          <w:tab w:val="left" w:pos="3360"/>
        </w:tabs>
        <w:spacing w:after="0"/>
        <w:rPr>
          <w:rFonts w:ascii="Arial" w:hAnsi="Arial" w:cs="Arial"/>
          <w:sz w:val="24"/>
          <w:szCs w:val="24"/>
        </w:rPr>
      </w:pPr>
      <w:r>
        <w:rPr>
          <w:rFonts w:ascii="Arial" w:hAnsi="Arial" w:cs="Arial"/>
          <w:sz w:val="24"/>
          <w:szCs w:val="24"/>
        </w:rPr>
        <w:t>The group received notification</w:t>
      </w:r>
      <w:r w:rsidR="005E7461">
        <w:rPr>
          <w:rFonts w:ascii="Arial" w:hAnsi="Arial" w:cs="Arial"/>
          <w:sz w:val="24"/>
          <w:szCs w:val="24"/>
        </w:rPr>
        <w:t xml:space="preserve"> during the meeting </w:t>
      </w:r>
      <w:r>
        <w:rPr>
          <w:rFonts w:ascii="Arial" w:hAnsi="Arial" w:cs="Arial"/>
          <w:sz w:val="24"/>
          <w:szCs w:val="24"/>
        </w:rPr>
        <w:t>from</w:t>
      </w:r>
      <w:r w:rsidR="005E7461">
        <w:rPr>
          <w:rFonts w:ascii="Arial" w:hAnsi="Arial" w:cs="Arial"/>
          <w:sz w:val="24"/>
          <w:szCs w:val="24"/>
        </w:rPr>
        <w:t xml:space="preserve"> Nancy Monaghan via </w:t>
      </w:r>
      <w:r>
        <w:rPr>
          <w:rFonts w:ascii="Arial" w:hAnsi="Arial" w:cs="Arial"/>
          <w:sz w:val="24"/>
          <w:szCs w:val="24"/>
        </w:rPr>
        <w:t xml:space="preserve">an </w:t>
      </w:r>
      <w:r w:rsidR="005E7461">
        <w:rPr>
          <w:rFonts w:ascii="Arial" w:hAnsi="Arial" w:cs="Arial"/>
          <w:sz w:val="24"/>
          <w:szCs w:val="24"/>
        </w:rPr>
        <w:t>email to Susan Grant</w:t>
      </w:r>
      <w:r>
        <w:rPr>
          <w:rFonts w:ascii="Arial" w:hAnsi="Arial" w:cs="Arial"/>
          <w:sz w:val="24"/>
          <w:szCs w:val="24"/>
        </w:rPr>
        <w:t>,</w:t>
      </w:r>
      <w:r w:rsidR="005E7461">
        <w:rPr>
          <w:rFonts w:ascii="Arial" w:hAnsi="Arial" w:cs="Arial"/>
          <w:sz w:val="24"/>
          <w:szCs w:val="24"/>
        </w:rPr>
        <w:t xml:space="preserve"> that we should be prepared to present to CIP in early August.</w:t>
      </w:r>
    </w:p>
    <w:p w14:paraId="05874FAE" w14:textId="33086C5A" w:rsidR="00B2318F" w:rsidRDefault="00B2318F" w:rsidP="000068F7">
      <w:pPr>
        <w:tabs>
          <w:tab w:val="left" w:pos="3360"/>
        </w:tabs>
        <w:spacing w:after="0"/>
        <w:rPr>
          <w:rFonts w:ascii="Arial" w:hAnsi="Arial" w:cs="Arial"/>
          <w:sz w:val="24"/>
          <w:szCs w:val="24"/>
        </w:rPr>
      </w:pPr>
    </w:p>
    <w:p w14:paraId="65317DA1" w14:textId="5FAE91CC" w:rsidR="00B2318F" w:rsidRDefault="00B2318F" w:rsidP="000068F7">
      <w:pPr>
        <w:tabs>
          <w:tab w:val="left" w:pos="3360"/>
        </w:tabs>
        <w:spacing w:after="0"/>
        <w:rPr>
          <w:rFonts w:ascii="Arial" w:hAnsi="Arial" w:cs="Arial"/>
          <w:sz w:val="24"/>
          <w:szCs w:val="24"/>
        </w:rPr>
      </w:pPr>
      <w:r>
        <w:rPr>
          <w:rFonts w:ascii="Arial" w:hAnsi="Arial" w:cs="Arial"/>
          <w:sz w:val="24"/>
          <w:szCs w:val="24"/>
        </w:rPr>
        <w:t>Ron will send an email along with the draft contract to start scheduling meetings.</w:t>
      </w:r>
    </w:p>
    <w:p w14:paraId="3DBE6273" w14:textId="4AC9A4CA" w:rsidR="000068F7" w:rsidRPr="000068F7" w:rsidRDefault="000068F7" w:rsidP="000068F7">
      <w:pPr>
        <w:tabs>
          <w:tab w:val="left" w:pos="3360"/>
        </w:tabs>
        <w:spacing w:after="0"/>
        <w:rPr>
          <w:rFonts w:ascii="Arial" w:hAnsi="Arial" w:cs="Arial"/>
          <w:sz w:val="24"/>
          <w:szCs w:val="24"/>
        </w:rPr>
      </w:pPr>
      <w:r>
        <w:rPr>
          <w:rFonts w:ascii="Arial" w:hAnsi="Arial" w:cs="Arial"/>
          <w:sz w:val="24"/>
          <w:szCs w:val="24"/>
        </w:rPr>
        <w:t xml:space="preserve">         </w:t>
      </w:r>
    </w:p>
    <w:p w14:paraId="1E7BF797" w14:textId="36FB10ED" w:rsidR="00593339" w:rsidRDefault="00FD24ED" w:rsidP="00593339">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Next Meeting Date</w:t>
      </w:r>
      <w:r w:rsidR="00B2318F">
        <w:rPr>
          <w:rFonts w:ascii="Arial" w:eastAsia="Times New Roman" w:hAnsi="Arial" w:cs="Arial"/>
          <w:sz w:val="24"/>
          <w:szCs w:val="24"/>
        </w:rPr>
        <w:t xml:space="preserve"> – Tuesday, April 9, 2019 at 6:00 pm</w:t>
      </w:r>
    </w:p>
    <w:p w14:paraId="7134F5BD" w14:textId="77777777" w:rsidR="00FD24ED" w:rsidRDefault="00FD24ED" w:rsidP="00FD24ED">
      <w:pPr>
        <w:spacing w:before="100" w:beforeAutospacing="1" w:after="100" w:afterAutospacing="1" w:line="240" w:lineRule="auto"/>
        <w:ind w:left="720"/>
        <w:rPr>
          <w:rFonts w:ascii="Arial" w:eastAsia="Times New Roman" w:hAnsi="Arial" w:cs="Arial"/>
          <w:sz w:val="24"/>
          <w:szCs w:val="24"/>
        </w:rPr>
      </w:pPr>
    </w:p>
    <w:p w14:paraId="486F3403" w14:textId="015B92AA" w:rsidR="00FD24ED" w:rsidRPr="00FD24ED" w:rsidRDefault="00FD24ED" w:rsidP="00FD24ED">
      <w:pPr>
        <w:numPr>
          <w:ilvl w:val="0"/>
          <w:numId w:val="1"/>
        </w:numPr>
        <w:spacing w:after="100" w:afterAutospacing="1" w:line="240" w:lineRule="auto"/>
        <w:rPr>
          <w:rFonts w:ascii="Arial" w:eastAsia="Times New Roman" w:hAnsi="Arial" w:cs="Arial"/>
          <w:sz w:val="24"/>
          <w:szCs w:val="24"/>
        </w:rPr>
      </w:pPr>
      <w:r w:rsidRPr="00FD24ED">
        <w:rPr>
          <w:rFonts w:ascii="Arial" w:eastAsia="Times New Roman" w:hAnsi="Arial" w:cs="Arial"/>
          <w:sz w:val="24"/>
          <w:szCs w:val="24"/>
        </w:rPr>
        <w:t>Adjournment</w:t>
      </w:r>
    </w:p>
    <w:p w14:paraId="5D47F6AA" w14:textId="767B1BA5" w:rsidR="00593339" w:rsidRPr="00FD24ED" w:rsidRDefault="00FD24ED" w:rsidP="005E7461">
      <w:pPr>
        <w:spacing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     </w:t>
      </w:r>
      <w:r w:rsidR="00593339" w:rsidRPr="00FD24ED">
        <w:rPr>
          <w:rFonts w:ascii="Arial" w:eastAsia="Times New Roman" w:hAnsi="Arial" w:cs="Arial"/>
          <w:sz w:val="24"/>
          <w:szCs w:val="24"/>
        </w:rPr>
        <w:t xml:space="preserve">Meeting was adjourned at </w:t>
      </w:r>
      <w:r w:rsidR="006F090F">
        <w:rPr>
          <w:rFonts w:ascii="Arial" w:eastAsia="Times New Roman" w:hAnsi="Arial" w:cs="Arial"/>
          <w:sz w:val="24"/>
          <w:szCs w:val="24"/>
        </w:rPr>
        <w:t>7</w:t>
      </w:r>
      <w:r w:rsidR="00B2318F">
        <w:rPr>
          <w:rFonts w:ascii="Arial" w:eastAsia="Times New Roman" w:hAnsi="Arial" w:cs="Arial"/>
          <w:sz w:val="24"/>
          <w:szCs w:val="24"/>
        </w:rPr>
        <w:t>:17</w:t>
      </w:r>
      <w:r w:rsidR="006F090F">
        <w:rPr>
          <w:rFonts w:ascii="Arial" w:eastAsia="Times New Roman" w:hAnsi="Arial" w:cs="Arial"/>
          <w:sz w:val="24"/>
          <w:szCs w:val="24"/>
        </w:rPr>
        <w:t xml:space="preserve"> </w:t>
      </w:r>
      <w:r w:rsidR="00593339" w:rsidRPr="00FD24ED">
        <w:rPr>
          <w:rFonts w:ascii="Arial" w:eastAsia="Times New Roman" w:hAnsi="Arial" w:cs="Arial"/>
          <w:sz w:val="24"/>
          <w:szCs w:val="24"/>
        </w:rPr>
        <w:t>pm.</w:t>
      </w:r>
    </w:p>
    <w:p w14:paraId="2CCEB01A" w14:textId="77777777" w:rsidR="00593339" w:rsidRPr="00593339" w:rsidRDefault="00593339" w:rsidP="00593339">
      <w:pPr>
        <w:pStyle w:val="ListParagraph"/>
        <w:spacing w:after="0"/>
        <w:rPr>
          <w:rFonts w:ascii="Arial" w:hAnsi="Arial" w:cs="Arial"/>
          <w:sz w:val="24"/>
          <w:szCs w:val="24"/>
        </w:rPr>
      </w:pPr>
    </w:p>
    <w:p w14:paraId="10468ED8" w14:textId="77777777" w:rsidR="00593339" w:rsidRPr="00593339" w:rsidRDefault="00593339" w:rsidP="00593339">
      <w:pPr>
        <w:spacing w:after="0"/>
        <w:rPr>
          <w:rFonts w:ascii="Arial" w:hAnsi="Arial" w:cs="Arial"/>
          <w:sz w:val="24"/>
          <w:szCs w:val="24"/>
        </w:rPr>
      </w:pPr>
    </w:p>
    <w:p w14:paraId="7DE2AD30" w14:textId="77777777" w:rsidR="00593339" w:rsidRPr="00593339" w:rsidRDefault="00593339" w:rsidP="00593339">
      <w:pPr>
        <w:spacing w:after="0"/>
        <w:rPr>
          <w:rFonts w:ascii="Arial" w:hAnsi="Arial" w:cs="Arial"/>
          <w:sz w:val="24"/>
          <w:szCs w:val="24"/>
        </w:rPr>
      </w:pPr>
    </w:p>
    <w:p w14:paraId="48731A37" w14:textId="77777777" w:rsidR="00746835" w:rsidRPr="00593339" w:rsidRDefault="00746835">
      <w:pPr>
        <w:rPr>
          <w:rFonts w:ascii="Arial" w:hAnsi="Arial" w:cs="Arial"/>
        </w:rPr>
      </w:pPr>
    </w:p>
    <w:sectPr w:rsidR="00746835" w:rsidRPr="00593339" w:rsidSect="005E7461">
      <w:headerReference w:type="default" r:id="rId8"/>
      <w:footerReference w:type="default" r:id="rId9"/>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DBFB" w14:textId="77777777" w:rsidR="00F0758D" w:rsidRDefault="00F0758D" w:rsidP="005E7461">
      <w:pPr>
        <w:spacing w:after="0" w:line="240" w:lineRule="auto"/>
      </w:pPr>
      <w:r>
        <w:separator/>
      </w:r>
    </w:p>
  </w:endnote>
  <w:endnote w:type="continuationSeparator" w:id="0">
    <w:p w14:paraId="734C4E75" w14:textId="77777777" w:rsidR="00F0758D" w:rsidRDefault="00F0758D"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975472"/>
      <w:docPartObj>
        <w:docPartGallery w:val="Page Numbers (Bottom of Page)"/>
        <w:docPartUnique/>
      </w:docPartObj>
    </w:sdtPr>
    <w:sdtEndPr>
      <w:rPr>
        <w:noProof/>
      </w:rPr>
    </w:sdtEndPr>
    <w:sdtContent>
      <w:p w14:paraId="213702BE" w14:textId="52051541" w:rsidR="00D325FF" w:rsidRDefault="00D325F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40027F63" w14:textId="77777777" w:rsidR="005E7461" w:rsidRDefault="005E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0A3B" w14:textId="77777777" w:rsidR="00F0758D" w:rsidRDefault="00F0758D" w:rsidP="005E7461">
      <w:pPr>
        <w:spacing w:after="0" w:line="240" w:lineRule="auto"/>
      </w:pPr>
      <w:r>
        <w:separator/>
      </w:r>
    </w:p>
  </w:footnote>
  <w:footnote w:type="continuationSeparator" w:id="0">
    <w:p w14:paraId="63DEDDDD" w14:textId="77777777" w:rsidR="00F0758D" w:rsidRDefault="00F0758D"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EB44" w14:textId="559D9A4B" w:rsidR="00D325FF" w:rsidRPr="00D325FF" w:rsidRDefault="00D325FF">
    <w:pPr>
      <w:pStyle w:val="Header"/>
      <w:rPr>
        <w:i/>
        <w:color w:val="FF0000"/>
      </w:rPr>
    </w:pPr>
    <w:r>
      <w:tab/>
    </w:r>
    <w:r>
      <w:tab/>
    </w:r>
    <w:r>
      <w:tab/>
    </w:r>
    <w:r>
      <w:tab/>
    </w:r>
    <w:r w:rsidRPr="00D325FF">
      <w:rPr>
        <w:i/>
        <w:color w:val="FF0000"/>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39"/>
    <w:rsid w:val="000068F7"/>
    <w:rsid w:val="000260A6"/>
    <w:rsid w:val="00186194"/>
    <w:rsid w:val="002A631B"/>
    <w:rsid w:val="00343B9A"/>
    <w:rsid w:val="003E6553"/>
    <w:rsid w:val="005162AB"/>
    <w:rsid w:val="005779A7"/>
    <w:rsid w:val="00593339"/>
    <w:rsid w:val="005E7461"/>
    <w:rsid w:val="006F090F"/>
    <w:rsid w:val="007122EE"/>
    <w:rsid w:val="00720F41"/>
    <w:rsid w:val="00746835"/>
    <w:rsid w:val="007929C1"/>
    <w:rsid w:val="008D4C46"/>
    <w:rsid w:val="00932C5A"/>
    <w:rsid w:val="00963CA3"/>
    <w:rsid w:val="00A04720"/>
    <w:rsid w:val="00B03934"/>
    <w:rsid w:val="00B2318F"/>
    <w:rsid w:val="00CA7697"/>
    <w:rsid w:val="00D325FF"/>
    <w:rsid w:val="00DC0BBC"/>
    <w:rsid w:val="00E61E38"/>
    <w:rsid w:val="00EB775E"/>
    <w:rsid w:val="00F0168C"/>
    <w:rsid w:val="00F0758D"/>
    <w:rsid w:val="00F309AD"/>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11D4-AF6B-4A1D-962D-D2FAE92C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Kathy Kilgore</cp:lastModifiedBy>
  <cp:revision>11</cp:revision>
  <dcterms:created xsi:type="dcterms:W3CDTF">2019-04-10T13:47:00Z</dcterms:created>
  <dcterms:modified xsi:type="dcterms:W3CDTF">2019-04-16T01:49:00Z</dcterms:modified>
</cp:coreProperties>
</file>